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EEF" w:rsidRPr="009C2D38" w:rsidRDefault="00A84C00" w:rsidP="00A84C00">
      <w:pPr>
        <w:jc w:val="center"/>
        <w:rPr>
          <w:rFonts w:ascii="標楷體" w:eastAsia="標楷體" w:hAnsi="標楷體"/>
          <w:sz w:val="52"/>
        </w:rPr>
      </w:pPr>
      <w:r w:rsidRPr="009C2D38">
        <w:rPr>
          <w:rFonts w:ascii="標楷體" w:eastAsia="標楷體" w:hAnsi="標楷體" w:hint="eastAsia"/>
          <w:sz w:val="52"/>
        </w:rPr>
        <w:t>第九十屆國醫節學術論壇</w:t>
      </w:r>
    </w:p>
    <w:p w:rsidR="00A84C00" w:rsidRPr="009C2D38" w:rsidRDefault="00A84C00" w:rsidP="00A84C00">
      <w:pPr>
        <w:jc w:val="center"/>
        <w:rPr>
          <w:rFonts w:ascii="標楷體" w:eastAsia="標楷體" w:hAnsi="標楷體"/>
          <w:sz w:val="52"/>
        </w:rPr>
      </w:pPr>
      <w:r w:rsidRPr="009C2D38">
        <w:rPr>
          <w:rFonts w:ascii="標楷體" w:eastAsia="標楷體" w:hAnsi="標楷體" w:hint="eastAsia"/>
          <w:sz w:val="52"/>
        </w:rPr>
        <w:t>骨折與運動傷害之學術研討會</w:t>
      </w:r>
    </w:p>
    <w:p w:rsidR="00A84C00" w:rsidRPr="009C2D38" w:rsidRDefault="00A84C00" w:rsidP="003E78EA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9C2D38">
        <w:rPr>
          <w:rFonts w:ascii="標楷體" w:eastAsia="標楷體" w:hAnsi="標楷體" w:hint="eastAsia"/>
          <w:sz w:val="28"/>
          <w:szCs w:val="28"/>
        </w:rPr>
        <w:t>時間：109年</w:t>
      </w:r>
      <w:r w:rsidR="00B5689F">
        <w:rPr>
          <w:rFonts w:ascii="標楷體" w:eastAsia="標楷體" w:hAnsi="標楷體"/>
          <w:sz w:val="28"/>
          <w:szCs w:val="28"/>
        </w:rPr>
        <w:t>8</w:t>
      </w:r>
      <w:r w:rsidRPr="009C2D38">
        <w:rPr>
          <w:rFonts w:ascii="標楷體" w:eastAsia="標楷體" w:hAnsi="標楷體" w:hint="eastAsia"/>
          <w:sz w:val="28"/>
          <w:szCs w:val="28"/>
        </w:rPr>
        <w:t>月</w:t>
      </w:r>
      <w:r w:rsidR="00B5689F">
        <w:rPr>
          <w:rFonts w:ascii="標楷體" w:eastAsia="標楷體" w:hAnsi="標楷體"/>
          <w:sz w:val="28"/>
          <w:szCs w:val="28"/>
        </w:rPr>
        <w:t>2</w:t>
      </w:r>
      <w:r w:rsidRPr="009C2D38">
        <w:rPr>
          <w:rFonts w:ascii="標楷體" w:eastAsia="標楷體" w:hAnsi="標楷體" w:hint="eastAsia"/>
          <w:sz w:val="28"/>
          <w:szCs w:val="28"/>
        </w:rPr>
        <w:t>日(星期日)</w:t>
      </w:r>
    </w:p>
    <w:p w:rsidR="000D2DAF" w:rsidRDefault="00A84C00" w:rsidP="003E78EA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9C2D38">
        <w:rPr>
          <w:rFonts w:ascii="標楷體" w:eastAsia="標楷體" w:hAnsi="標楷體" w:hint="eastAsia"/>
          <w:sz w:val="28"/>
          <w:szCs w:val="28"/>
        </w:rPr>
        <w:t>地點：中國醫</w:t>
      </w:r>
      <w:r w:rsidR="00FB7066" w:rsidRPr="009C2D38">
        <w:rPr>
          <w:rFonts w:ascii="標楷體" w:eastAsia="標楷體" w:hAnsi="標楷體" w:hint="eastAsia"/>
          <w:sz w:val="28"/>
          <w:szCs w:val="28"/>
        </w:rPr>
        <w:t>藥大學立夫教學大樓國際會議廳(B1)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961"/>
        <w:gridCol w:w="1134"/>
        <w:gridCol w:w="2806"/>
      </w:tblGrid>
      <w:tr w:rsidR="006313DC" w:rsidTr="006313DC">
        <w:tc>
          <w:tcPr>
            <w:tcW w:w="1555" w:type="dxa"/>
          </w:tcPr>
          <w:p w:rsidR="006313DC" w:rsidRPr="005F078F" w:rsidRDefault="006313DC" w:rsidP="006313DC">
            <w:pPr>
              <w:jc w:val="center"/>
              <w:rPr>
                <w:rFonts w:ascii="標楷體" w:eastAsia="標楷體" w:hAnsi="標楷體"/>
                <w:b/>
              </w:rPr>
            </w:pPr>
            <w:r w:rsidRPr="005F078F">
              <w:rPr>
                <w:rFonts w:ascii="標楷體" w:eastAsia="標楷體" w:hAnsi="標楷體" w:hint="eastAsia"/>
                <w:b/>
              </w:rPr>
              <w:t>時間</w:t>
            </w:r>
          </w:p>
        </w:tc>
        <w:tc>
          <w:tcPr>
            <w:tcW w:w="4961" w:type="dxa"/>
          </w:tcPr>
          <w:p w:rsidR="006313DC" w:rsidRPr="005F078F" w:rsidRDefault="006313DC" w:rsidP="006313DC">
            <w:pPr>
              <w:jc w:val="center"/>
              <w:rPr>
                <w:rFonts w:ascii="標楷體" w:eastAsia="標楷體" w:hAnsi="標楷體"/>
                <w:b/>
              </w:rPr>
            </w:pPr>
            <w:r w:rsidRPr="005F078F">
              <w:rPr>
                <w:rFonts w:ascii="標楷體" w:eastAsia="標楷體" w:hAnsi="標楷體" w:hint="eastAsia"/>
                <w:b/>
              </w:rPr>
              <w:t>演講主題</w:t>
            </w:r>
          </w:p>
        </w:tc>
        <w:tc>
          <w:tcPr>
            <w:tcW w:w="1134" w:type="dxa"/>
          </w:tcPr>
          <w:p w:rsidR="006313DC" w:rsidRPr="005F078F" w:rsidRDefault="006313DC" w:rsidP="006313DC">
            <w:pPr>
              <w:jc w:val="center"/>
              <w:rPr>
                <w:rFonts w:ascii="標楷體" w:eastAsia="標楷體" w:hAnsi="標楷體"/>
                <w:b/>
              </w:rPr>
            </w:pPr>
            <w:r w:rsidRPr="005F078F">
              <w:rPr>
                <w:rFonts w:ascii="標楷體" w:eastAsia="標楷體" w:hAnsi="標楷體" w:hint="eastAsia"/>
                <w:b/>
              </w:rPr>
              <w:t>主講者</w:t>
            </w:r>
          </w:p>
        </w:tc>
        <w:tc>
          <w:tcPr>
            <w:tcW w:w="2806" w:type="dxa"/>
          </w:tcPr>
          <w:p w:rsidR="006313DC" w:rsidRPr="005F078F" w:rsidRDefault="006313DC" w:rsidP="006313DC">
            <w:pPr>
              <w:jc w:val="center"/>
              <w:rPr>
                <w:rFonts w:ascii="標楷體" w:eastAsia="標楷體" w:hAnsi="標楷體"/>
                <w:b/>
              </w:rPr>
            </w:pPr>
            <w:r w:rsidRPr="005F078F">
              <w:rPr>
                <w:rFonts w:ascii="標楷體" w:eastAsia="標楷體" w:hAnsi="標楷體" w:hint="eastAsia"/>
                <w:b/>
              </w:rPr>
              <w:t>服務單位與職稱</w:t>
            </w:r>
          </w:p>
        </w:tc>
      </w:tr>
      <w:tr w:rsidR="006313DC" w:rsidTr="00C558FB">
        <w:tc>
          <w:tcPr>
            <w:tcW w:w="1555" w:type="dxa"/>
          </w:tcPr>
          <w:p w:rsidR="006313DC" w:rsidRPr="005F078F" w:rsidRDefault="006313DC" w:rsidP="006313DC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0</w:t>
            </w:r>
            <w:r>
              <w:rPr>
                <w:rFonts w:ascii="標楷體" w:eastAsia="標楷體" w:hAnsi="標楷體"/>
                <w:b/>
              </w:rPr>
              <w:t>8:00-08:20</w:t>
            </w:r>
          </w:p>
        </w:tc>
        <w:tc>
          <w:tcPr>
            <w:tcW w:w="8901" w:type="dxa"/>
            <w:gridSpan w:val="3"/>
          </w:tcPr>
          <w:p w:rsidR="006313DC" w:rsidRPr="005F078F" w:rsidRDefault="006313DC" w:rsidP="006313DC">
            <w:pPr>
              <w:jc w:val="center"/>
              <w:rPr>
                <w:rFonts w:ascii="標楷體" w:eastAsia="標楷體" w:hAnsi="標楷體"/>
                <w:b/>
              </w:rPr>
            </w:pPr>
            <w:r w:rsidRPr="003E78EA">
              <w:rPr>
                <w:rFonts w:ascii="標楷體" w:eastAsia="標楷體" w:hAnsi="標楷體" w:hint="eastAsia"/>
              </w:rPr>
              <w:t>大會報到</w:t>
            </w:r>
          </w:p>
        </w:tc>
      </w:tr>
      <w:tr w:rsidR="006313DC" w:rsidTr="00A10A05">
        <w:tc>
          <w:tcPr>
            <w:tcW w:w="1555" w:type="dxa"/>
            <w:vAlign w:val="center"/>
          </w:tcPr>
          <w:p w:rsidR="006313DC" w:rsidRPr="005F078F" w:rsidRDefault="006313DC" w:rsidP="006313DC">
            <w:pPr>
              <w:jc w:val="center"/>
              <w:rPr>
                <w:rFonts w:ascii="標楷體" w:eastAsia="標楷體" w:hAnsi="標楷體"/>
                <w:b/>
              </w:rPr>
            </w:pPr>
            <w:r w:rsidRPr="005F078F">
              <w:rPr>
                <w:rFonts w:ascii="標楷體" w:eastAsia="標楷體" w:hAnsi="標楷體" w:hint="eastAsia"/>
                <w:b/>
              </w:rPr>
              <w:t>08:20</w:t>
            </w:r>
            <w:r>
              <w:rPr>
                <w:rFonts w:ascii="標楷體" w:eastAsia="標楷體" w:hAnsi="標楷體"/>
                <w:b/>
              </w:rPr>
              <w:t>-</w:t>
            </w:r>
            <w:r w:rsidRPr="005F078F">
              <w:rPr>
                <w:rFonts w:ascii="標楷體" w:eastAsia="標楷體" w:hAnsi="標楷體" w:hint="eastAsia"/>
                <w:b/>
              </w:rPr>
              <w:t>08:30</w:t>
            </w:r>
          </w:p>
        </w:tc>
        <w:tc>
          <w:tcPr>
            <w:tcW w:w="8901" w:type="dxa"/>
            <w:gridSpan w:val="3"/>
            <w:vAlign w:val="center"/>
          </w:tcPr>
          <w:p w:rsidR="006313DC" w:rsidRPr="009C2D38" w:rsidRDefault="006313DC" w:rsidP="006313DC">
            <w:pPr>
              <w:jc w:val="center"/>
              <w:rPr>
                <w:rFonts w:ascii="標楷體" w:eastAsia="標楷體" w:hAnsi="標楷體"/>
              </w:rPr>
            </w:pPr>
            <w:r w:rsidRPr="009C2D38">
              <w:rPr>
                <w:rFonts w:ascii="標楷體" w:eastAsia="標楷體" w:hAnsi="標楷體"/>
              </w:rPr>
              <w:t>開幕儀式及</w:t>
            </w:r>
            <w:r>
              <w:rPr>
                <w:rFonts w:ascii="標楷體" w:eastAsia="標楷體" w:hAnsi="標楷體" w:hint="eastAsia"/>
              </w:rPr>
              <w:t>長官</w:t>
            </w:r>
            <w:r w:rsidRPr="009C2D38">
              <w:rPr>
                <w:rFonts w:ascii="標楷體" w:eastAsia="標楷體" w:hAnsi="標楷體"/>
              </w:rPr>
              <w:t>致詞</w:t>
            </w:r>
          </w:p>
        </w:tc>
      </w:tr>
      <w:tr w:rsidR="006313DC" w:rsidTr="006313DC"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:rsidR="006313DC" w:rsidRPr="005F078F" w:rsidRDefault="006313DC" w:rsidP="006313DC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08:30-08:40</w:t>
            </w:r>
          </w:p>
        </w:tc>
        <w:tc>
          <w:tcPr>
            <w:tcW w:w="8901" w:type="dxa"/>
            <w:gridSpan w:val="3"/>
            <w:tcBorders>
              <w:bottom w:val="single" w:sz="4" w:space="0" w:color="auto"/>
            </w:tcBorders>
            <w:vAlign w:val="center"/>
          </w:tcPr>
          <w:p w:rsidR="006313DC" w:rsidRPr="009C2D38" w:rsidRDefault="006313DC" w:rsidP="006313DC">
            <w:pPr>
              <w:jc w:val="center"/>
              <w:rPr>
                <w:rFonts w:ascii="標楷體" w:eastAsia="標楷體" w:hAnsi="標楷體"/>
              </w:rPr>
            </w:pPr>
            <w:r w:rsidRPr="003E78EA">
              <w:rPr>
                <w:rFonts w:ascii="標楷體" w:eastAsia="標楷體" w:hAnsi="標楷體" w:hint="eastAsia"/>
              </w:rPr>
              <w:t>許鴻源博士中醫藥學術獎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/ </w:t>
            </w:r>
            <w:r w:rsidRPr="003E78EA">
              <w:rPr>
                <w:rFonts w:ascii="標楷體" w:eastAsia="標楷體" w:hAnsi="標楷體" w:hint="eastAsia"/>
              </w:rPr>
              <w:t>馬光亞教授獎學金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3E78EA">
              <w:rPr>
                <w:rFonts w:ascii="標楷體" w:eastAsia="標楷體" w:hAnsi="標楷體" w:hint="eastAsia"/>
              </w:rPr>
              <w:t>頒獎典禮</w:t>
            </w:r>
          </w:p>
        </w:tc>
      </w:tr>
      <w:tr w:rsidR="006313DC" w:rsidTr="006313DC">
        <w:tc>
          <w:tcPr>
            <w:tcW w:w="1555" w:type="dxa"/>
            <w:shd w:val="clear" w:color="auto" w:fill="BDD6EE" w:themeFill="accent1" w:themeFillTint="66"/>
          </w:tcPr>
          <w:p w:rsidR="006313DC" w:rsidRDefault="006313DC" w:rsidP="006313D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901" w:type="dxa"/>
            <w:gridSpan w:val="3"/>
            <w:shd w:val="clear" w:color="auto" w:fill="BDD6EE" w:themeFill="accent1" w:themeFillTint="66"/>
            <w:vAlign w:val="center"/>
          </w:tcPr>
          <w:p w:rsidR="006313DC" w:rsidRPr="003E78EA" w:rsidRDefault="006313DC" w:rsidP="006313D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主持人：賴榮年 副院長、李育臣 主任</w:t>
            </w:r>
          </w:p>
        </w:tc>
      </w:tr>
      <w:tr w:rsidR="006313DC" w:rsidTr="006313DC">
        <w:tc>
          <w:tcPr>
            <w:tcW w:w="1555" w:type="dxa"/>
            <w:vAlign w:val="center"/>
          </w:tcPr>
          <w:p w:rsidR="006313DC" w:rsidRPr="005F078F" w:rsidRDefault="006313DC" w:rsidP="006313DC">
            <w:pPr>
              <w:jc w:val="center"/>
              <w:rPr>
                <w:rFonts w:ascii="標楷體" w:eastAsia="標楷體" w:hAnsi="標楷體"/>
                <w:b/>
              </w:rPr>
            </w:pPr>
            <w:r w:rsidRPr="005F078F">
              <w:rPr>
                <w:rFonts w:ascii="標楷體" w:eastAsia="標楷體" w:hAnsi="標楷體" w:hint="eastAsia"/>
                <w:b/>
              </w:rPr>
              <w:t>08:</w:t>
            </w:r>
            <w:r>
              <w:rPr>
                <w:rFonts w:ascii="標楷體" w:eastAsia="標楷體" w:hAnsi="標楷體"/>
                <w:b/>
              </w:rPr>
              <w:t>4</w:t>
            </w:r>
            <w:r w:rsidRPr="005F078F">
              <w:rPr>
                <w:rFonts w:ascii="標楷體" w:eastAsia="標楷體" w:hAnsi="標楷體" w:hint="eastAsia"/>
                <w:b/>
              </w:rPr>
              <w:t>0</w:t>
            </w:r>
            <w:r>
              <w:rPr>
                <w:rFonts w:ascii="標楷體" w:eastAsia="標楷體" w:hAnsi="標楷體"/>
                <w:b/>
              </w:rPr>
              <w:t>-</w:t>
            </w:r>
            <w:r w:rsidRPr="005F078F">
              <w:rPr>
                <w:rFonts w:ascii="標楷體" w:eastAsia="標楷體" w:hAnsi="標楷體" w:hint="eastAsia"/>
                <w:b/>
              </w:rPr>
              <w:t>09:</w:t>
            </w:r>
            <w:r>
              <w:rPr>
                <w:rFonts w:ascii="標楷體" w:eastAsia="標楷體" w:hAnsi="標楷體"/>
                <w:b/>
              </w:rPr>
              <w:t>3</w:t>
            </w:r>
            <w:r w:rsidRPr="005F078F">
              <w:rPr>
                <w:rFonts w:ascii="標楷體" w:eastAsia="標楷體" w:hAnsi="標楷體" w:hint="eastAsia"/>
                <w:b/>
              </w:rPr>
              <w:t>0</w:t>
            </w:r>
          </w:p>
        </w:tc>
        <w:tc>
          <w:tcPr>
            <w:tcW w:w="4961" w:type="dxa"/>
            <w:vAlign w:val="center"/>
          </w:tcPr>
          <w:p w:rsidR="006313DC" w:rsidRPr="009C2D38" w:rsidRDefault="006313DC" w:rsidP="006313DC">
            <w:pPr>
              <w:jc w:val="both"/>
              <w:rPr>
                <w:rFonts w:ascii="標楷體" w:eastAsia="標楷體" w:hAnsi="標楷體"/>
              </w:rPr>
            </w:pPr>
            <w:r w:rsidRPr="009C2D38">
              <w:rPr>
                <w:rFonts w:ascii="標楷體" w:eastAsia="標楷體" w:hAnsi="標楷體" w:hint="eastAsia"/>
              </w:rPr>
              <w:t>骨折整復之解剖力學與復位手法</w:t>
            </w:r>
          </w:p>
        </w:tc>
        <w:tc>
          <w:tcPr>
            <w:tcW w:w="1134" w:type="dxa"/>
            <w:vAlign w:val="center"/>
          </w:tcPr>
          <w:p w:rsidR="006313DC" w:rsidRPr="009C2D38" w:rsidRDefault="006313DC" w:rsidP="006313DC">
            <w:pPr>
              <w:jc w:val="center"/>
              <w:rPr>
                <w:rFonts w:ascii="標楷體" w:eastAsia="標楷體" w:hAnsi="標楷體"/>
              </w:rPr>
            </w:pPr>
            <w:r w:rsidRPr="009C2D38">
              <w:rPr>
                <w:rFonts w:ascii="標楷體" w:eastAsia="標楷體" w:hAnsi="標楷體" w:hint="eastAsia"/>
              </w:rPr>
              <w:t>廖慶龍</w:t>
            </w:r>
          </w:p>
        </w:tc>
        <w:tc>
          <w:tcPr>
            <w:tcW w:w="2806" w:type="dxa"/>
          </w:tcPr>
          <w:p w:rsidR="006313DC" w:rsidRDefault="006313DC" w:rsidP="006313D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中華民國中醫傷科醫學會理事長</w:t>
            </w:r>
          </w:p>
          <w:p w:rsidR="006313DC" w:rsidRPr="009C2D38" w:rsidRDefault="005B1534" w:rsidP="006313D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廖慶龍骨科診所院長</w:t>
            </w:r>
          </w:p>
        </w:tc>
      </w:tr>
      <w:tr w:rsidR="006313DC" w:rsidTr="006313DC">
        <w:tc>
          <w:tcPr>
            <w:tcW w:w="1555" w:type="dxa"/>
            <w:vMerge w:val="restart"/>
            <w:vAlign w:val="center"/>
          </w:tcPr>
          <w:p w:rsidR="006313DC" w:rsidRPr="005F078F" w:rsidRDefault="006313DC" w:rsidP="006313DC">
            <w:pPr>
              <w:jc w:val="center"/>
              <w:rPr>
                <w:rFonts w:ascii="標楷體" w:eastAsia="標楷體" w:hAnsi="標楷體"/>
                <w:b/>
              </w:rPr>
            </w:pPr>
            <w:r w:rsidRPr="005F078F">
              <w:rPr>
                <w:rFonts w:ascii="標楷體" w:eastAsia="標楷體" w:hAnsi="標楷體" w:hint="eastAsia"/>
                <w:b/>
              </w:rPr>
              <w:t>09:</w:t>
            </w:r>
            <w:r>
              <w:rPr>
                <w:rFonts w:ascii="標楷體" w:eastAsia="標楷體" w:hAnsi="標楷體"/>
                <w:b/>
              </w:rPr>
              <w:t>3</w:t>
            </w:r>
            <w:r w:rsidRPr="005F078F">
              <w:rPr>
                <w:rFonts w:ascii="標楷體" w:eastAsia="標楷體" w:hAnsi="標楷體" w:hint="eastAsia"/>
                <w:b/>
              </w:rPr>
              <w:t>0</w:t>
            </w:r>
            <w:r>
              <w:rPr>
                <w:rFonts w:ascii="標楷體" w:eastAsia="標楷體" w:hAnsi="標楷體"/>
                <w:b/>
              </w:rPr>
              <w:t>-</w:t>
            </w:r>
            <w:r w:rsidRPr="005F078F">
              <w:rPr>
                <w:rFonts w:ascii="標楷體" w:eastAsia="標楷體" w:hAnsi="標楷體" w:hint="eastAsia"/>
                <w:b/>
              </w:rPr>
              <w:t>10:</w:t>
            </w:r>
            <w:r>
              <w:rPr>
                <w:rFonts w:ascii="標楷體" w:eastAsia="標楷體" w:hAnsi="標楷體"/>
                <w:b/>
              </w:rPr>
              <w:t>2</w:t>
            </w:r>
            <w:r w:rsidRPr="005F078F">
              <w:rPr>
                <w:rFonts w:ascii="標楷體" w:eastAsia="標楷體" w:hAnsi="標楷體" w:hint="eastAsia"/>
                <w:b/>
              </w:rPr>
              <w:t>0</w:t>
            </w:r>
          </w:p>
        </w:tc>
        <w:tc>
          <w:tcPr>
            <w:tcW w:w="4961" w:type="dxa"/>
            <w:vMerge w:val="restart"/>
            <w:vAlign w:val="center"/>
          </w:tcPr>
          <w:p w:rsidR="006313DC" w:rsidRPr="009C2D38" w:rsidRDefault="006313DC" w:rsidP="006313DC">
            <w:pPr>
              <w:jc w:val="both"/>
              <w:rPr>
                <w:rFonts w:ascii="標楷體" w:eastAsia="標楷體" w:hAnsi="標楷體"/>
              </w:rPr>
            </w:pPr>
            <w:r w:rsidRPr="009C2D38">
              <w:rPr>
                <w:rFonts w:ascii="標楷體" w:eastAsia="標楷體" w:hAnsi="標楷體" w:hint="eastAsia"/>
              </w:rPr>
              <w:t>L2爆裂粉碎性骨折(下半身癱瘓)不需要開刀，可以跑步</w:t>
            </w:r>
          </w:p>
        </w:tc>
        <w:tc>
          <w:tcPr>
            <w:tcW w:w="1134" w:type="dxa"/>
            <w:vAlign w:val="center"/>
          </w:tcPr>
          <w:p w:rsidR="006313DC" w:rsidRDefault="006313DC" w:rsidP="006313DC">
            <w:pPr>
              <w:jc w:val="center"/>
              <w:rPr>
                <w:rFonts w:ascii="標楷體" w:eastAsia="標楷體" w:hAnsi="標楷體"/>
              </w:rPr>
            </w:pPr>
            <w:r w:rsidRPr="009C2D38">
              <w:rPr>
                <w:rFonts w:ascii="標楷體" w:eastAsia="標楷體" w:hAnsi="標楷體" w:hint="eastAsia"/>
              </w:rPr>
              <w:t>吳泓德</w:t>
            </w:r>
          </w:p>
        </w:tc>
        <w:tc>
          <w:tcPr>
            <w:tcW w:w="2806" w:type="dxa"/>
            <w:vAlign w:val="center"/>
          </w:tcPr>
          <w:p w:rsidR="006313DC" w:rsidRPr="009C2D38" w:rsidRDefault="006313DC" w:rsidP="006313DC">
            <w:pPr>
              <w:rPr>
                <w:rFonts w:ascii="標楷體" w:eastAsia="標楷體" w:hAnsi="標楷體"/>
              </w:rPr>
            </w:pPr>
            <w:r w:rsidRPr="009C2D38">
              <w:rPr>
                <w:rFonts w:ascii="標楷體" w:eastAsia="標楷體" w:hAnsi="標楷體" w:hint="eastAsia"/>
              </w:rPr>
              <w:t>美國NCCAOM註冊醫師</w:t>
            </w:r>
          </w:p>
        </w:tc>
      </w:tr>
      <w:tr w:rsidR="006313DC" w:rsidTr="006313DC">
        <w:tc>
          <w:tcPr>
            <w:tcW w:w="1555" w:type="dxa"/>
            <w:vMerge/>
            <w:vAlign w:val="center"/>
          </w:tcPr>
          <w:p w:rsidR="006313DC" w:rsidRPr="005F078F" w:rsidRDefault="006313DC" w:rsidP="006313DC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4961" w:type="dxa"/>
            <w:vMerge/>
            <w:vAlign w:val="center"/>
          </w:tcPr>
          <w:p w:rsidR="006313DC" w:rsidRPr="009C2D38" w:rsidRDefault="006313DC" w:rsidP="006313D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:rsidR="006313DC" w:rsidRPr="009C2D38" w:rsidRDefault="006313DC" w:rsidP="006313D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黃敬軒</w:t>
            </w:r>
          </w:p>
        </w:tc>
        <w:tc>
          <w:tcPr>
            <w:tcW w:w="2806" w:type="dxa"/>
            <w:vAlign w:val="center"/>
          </w:tcPr>
          <w:p w:rsidR="006313DC" w:rsidRDefault="006313DC" w:rsidP="006313D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中國醫藥大學附設醫院</w:t>
            </w:r>
          </w:p>
          <w:p w:rsidR="006313DC" w:rsidRPr="009C2D38" w:rsidRDefault="006313DC" w:rsidP="006313D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傷科主任</w:t>
            </w:r>
          </w:p>
        </w:tc>
      </w:tr>
      <w:tr w:rsidR="006313DC" w:rsidTr="006313DC"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:rsidR="006313DC" w:rsidRPr="005F078F" w:rsidRDefault="006313DC" w:rsidP="006313DC">
            <w:pPr>
              <w:jc w:val="center"/>
              <w:rPr>
                <w:rFonts w:ascii="標楷體" w:eastAsia="標楷體" w:hAnsi="標楷體"/>
                <w:b/>
              </w:rPr>
            </w:pPr>
            <w:r w:rsidRPr="005F078F">
              <w:rPr>
                <w:rFonts w:ascii="標楷體" w:eastAsia="標楷體" w:hAnsi="標楷體" w:hint="eastAsia"/>
                <w:b/>
              </w:rPr>
              <w:t>10:</w:t>
            </w:r>
            <w:r>
              <w:rPr>
                <w:rFonts w:ascii="標楷體" w:eastAsia="標楷體" w:hAnsi="標楷體"/>
                <w:b/>
              </w:rPr>
              <w:t>2</w:t>
            </w:r>
            <w:r w:rsidRPr="005F078F">
              <w:rPr>
                <w:rFonts w:ascii="標楷體" w:eastAsia="標楷體" w:hAnsi="標楷體" w:hint="eastAsia"/>
                <w:b/>
              </w:rPr>
              <w:t>0</w:t>
            </w:r>
            <w:r>
              <w:rPr>
                <w:rFonts w:ascii="標楷體" w:eastAsia="標楷體" w:hAnsi="標楷體"/>
                <w:b/>
              </w:rPr>
              <w:t>-</w:t>
            </w:r>
            <w:r w:rsidRPr="005F078F">
              <w:rPr>
                <w:rFonts w:ascii="標楷體" w:eastAsia="標楷體" w:hAnsi="標楷體" w:hint="eastAsia"/>
                <w:b/>
              </w:rPr>
              <w:t>10</w:t>
            </w:r>
            <w:r w:rsidRPr="005F078F">
              <w:rPr>
                <w:rFonts w:ascii="標楷體" w:eastAsia="標楷體" w:hAnsi="標楷體"/>
                <w:b/>
              </w:rPr>
              <w:t>:</w:t>
            </w:r>
            <w:r>
              <w:rPr>
                <w:rFonts w:ascii="標楷體" w:eastAsia="標楷體" w:hAnsi="標楷體"/>
                <w:b/>
              </w:rPr>
              <w:t>3</w:t>
            </w:r>
            <w:r w:rsidRPr="005F078F">
              <w:rPr>
                <w:rFonts w:ascii="標楷體" w:eastAsia="標楷體" w:hAnsi="標楷體" w:hint="eastAsia"/>
                <w:b/>
              </w:rPr>
              <w:t>0</w:t>
            </w:r>
          </w:p>
        </w:tc>
        <w:tc>
          <w:tcPr>
            <w:tcW w:w="8901" w:type="dxa"/>
            <w:gridSpan w:val="3"/>
            <w:tcBorders>
              <w:bottom w:val="single" w:sz="4" w:space="0" w:color="auto"/>
            </w:tcBorders>
          </w:tcPr>
          <w:p w:rsidR="006313DC" w:rsidRPr="009C2D38" w:rsidRDefault="006313DC" w:rsidP="006313DC">
            <w:pPr>
              <w:jc w:val="center"/>
              <w:rPr>
                <w:rFonts w:ascii="標楷體" w:eastAsia="標楷體" w:hAnsi="標楷體"/>
              </w:rPr>
            </w:pPr>
            <w:r w:rsidRPr="009C2D38">
              <w:rPr>
                <w:rFonts w:ascii="標楷體" w:eastAsia="標楷體" w:hAnsi="標楷體" w:hint="eastAsia"/>
              </w:rPr>
              <w:t>茶敘</w:t>
            </w:r>
          </w:p>
        </w:tc>
      </w:tr>
      <w:tr w:rsidR="006313DC" w:rsidTr="006313DC">
        <w:tc>
          <w:tcPr>
            <w:tcW w:w="1555" w:type="dxa"/>
            <w:shd w:val="clear" w:color="auto" w:fill="BDD6EE" w:themeFill="accent1" w:themeFillTint="66"/>
            <w:vAlign w:val="center"/>
          </w:tcPr>
          <w:p w:rsidR="006313DC" w:rsidRPr="005F078F" w:rsidRDefault="006313DC" w:rsidP="006313DC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901" w:type="dxa"/>
            <w:gridSpan w:val="3"/>
            <w:shd w:val="clear" w:color="auto" w:fill="BDD6EE" w:themeFill="accent1" w:themeFillTint="66"/>
          </w:tcPr>
          <w:p w:rsidR="006313DC" w:rsidRPr="009C2D38" w:rsidRDefault="006313DC" w:rsidP="006313D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主持人：孫茂峰 院長、黃敬軒 主任</w:t>
            </w:r>
          </w:p>
        </w:tc>
      </w:tr>
      <w:tr w:rsidR="006313DC" w:rsidTr="007D766E">
        <w:tc>
          <w:tcPr>
            <w:tcW w:w="1555" w:type="dxa"/>
            <w:vAlign w:val="center"/>
          </w:tcPr>
          <w:p w:rsidR="006313DC" w:rsidRPr="005F078F" w:rsidRDefault="006313DC" w:rsidP="006313DC">
            <w:pPr>
              <w:jc w:val="center"/>
              <w:rPr>
                <w:rFonts w:ascii="標楷體" w:eastAsia="標楷體" w:hAnsi="標楷體"/>
                <w:b/>
              </w:rPr>
            </w:pPr>
            <w:r w:rsidRPr="005F078F">
              <w:rPr>
                <w:rFonts w:ascii="標楷體" w:eastAsia="標楷體" w:hAnsi="標楷體" w:hint="eastAsia"/>
                <w:b/>
              </w:rPr>
              <w:t>10:</w:t>
            </w:r>
            <w:r>
              <w:rPr>
                <w:rFonts w:ascii="標楷體" w:eastAsia="標楷體" w:hAnsi="標楷體"/>
                <w:b/>
              </w:rPr>
              <w:t>3</w:t>
            </w:r>
            <w:r w:rsidRPr="005F078F">
              <w:rPr>
                <w:rFonts w:ascii="標楷體" w:eastAsia="標楷體" w:hAnsi="標楷體" w:hint="eastAsia"/>
                <w:b/>
              </w:rPr>
              <w:t>0</w:t>
            </w:r>
            <w:r>
              <w:rPr>
                <w:rFonts w:ascii="標楷體" w:eastAsia="標楷體" w:hAnsi="標楷體"/>
                <w:b/>
              </w:rPr>
              <w:t>-</w:t>
            </w:r>
            <w:r w:rsidRPr="005F078F">
              <w:rPr>
                <w:rFonts w:ascii="標楷體" w:eastAsia="標楷體" w:hAnsi="標楷體" w:hint="eastAsia"/>
                <w:b/>
              </w:rPr>
              <w:t>11:</w:t>
            </w:r>
            <w:r>
              <w:rPr>
                <w:rFonts w:ascii="標楷體" w:eastAsia="標楷體" w:hAnsi="標楷體"/>
                <w:b/>
              </w:rPr>
              <w:t>2</w:t>
            </w:r>
            <w:r w:rsidRPr="005F078F">
              <w:rPr>
                <w:rFonts w:ascii="標楷體" w:eastAsia="標楷體" w:hAnsi="標楷體" w:hint="eastAsia"/>
                <w:b/>
              </w:rPr>
              <w:t>0</w:t>
            </w:r>
          </w:p>
        </w:tc>
        <w:tc>
          <w:tcPr>
            <w:tcW w:w="4961" w:type="dxa"/>
            <w:vAlign w:val="center"/>
          </w:tcPr>
          <w:p w:rsidR="006313DC" w:rsidRPr="009C2D38" w:rsidRDefault="006313DC" w:rsidP="006313DC">
            <w:pPr>
              <w:jc w:val="both"/>
              <w:rPr>
                <w:rFonts w:ascii="標楷體" w:eastAsia="標楷體" w:hAnsi="標楷體"/>
              </w:rPr>
            </w:pPr>
            <w:r w:rsidRPr="009C2D38">
              <w:rPr>
                <w:rFonts w:ascii="標楷體" w:eastAsia="標楷體" w:hAnsi="標楷體" w:hint="eastAsia"/>
              </w:rPr>
              <w:t>運動傷害</w:t>
            </w:r>
            <w:r>
              <w:rPr>
                <w:rFonts w:ascii="標楷體" w:eastAsia="標楷體" w:hAnsi="標楷體"/>
              </w:rPr>
              <w:t>—</w:t>
            </w:r>
            <w:r>
              <w:rPr>
                <w:rFonts w:ascii="標楷體" w:eastAsia="標楷體" w:hAnsi="標楷體" w:hint="eastAsia"/>
              </w:rPr>
              <w:t>中醫傷科</w:t>
            </w:r>
          </w:p>
        </w:tc>
        <w:tc>
          <w:tcPr>
            <w:tcW w:w="1134" w:type="dxa"/>
            <w:vAlign w:val="center"/>
          </w:tcPr>
          <w:p w:rsidR="006313DC" w:rsidRPr="009C2D38" w:rsidRDefault="006313DC" w:rsidP="006313DC">
            <w:pPr>
              <w:jc w:val="center"/>
              <w:rPr>
                <w:rFonts w:ascii="標楷體" w:eastAsia="標楷體" w:hAnsi="標楷體"/>
              </w:rPr>
            </w:pPr>
            <w:r w:rsidRPr="009C2D38">
              <w:rPr>
                <w:rFonts w:ascii="標楷體" w:eastAsia="標楷體" w:hAnsi="標楷體" w:hint="eastAsia"/>
              </w:rPr>
              <w:t>盧樹森</w:t>
            </w:r>
          </w:p>
        </w:tc>
        <w:tc>
          <w:tcPr>
            <w:tcW w:w="2806" w:type="dxa"/>
          </w:tcPr>
          <w:p w:rsidR="006313DC" w:rsidRPr="009C2D38" w:rsidRDefault="006313DC" w:rsidP="006313DC">
            <w:pPr>
              <w:rPr>
                <w:rFonts w:ascii="標楷體" w:eastAsia="標楷體" w:hAnsi="標楷體"/>
              </w:rPr>
            </w:pPr>
            <w:r w:rsidRPr="009C2D38">
              <w:rPr>
                <w:rFonts w:ascii="標楷體" w:eastAsia="標楷體" w:hAnsi="標楷體" w:hint="eastAsia"/>
              </w:rPr>
              <w:t>盧樹森中醫診所院長</w:t>
            </w:r>
          </w:p>
        </w:tc>
      </w:tr>
      <w:tr w:rsidR="006313DC" w:rsidTr="007D766E">
        <w:tc>
          <w:tcPr>
            <w:tcW w:w="1555" w:type="dxa"/>
            <w:vAlign w:val="center"/>
          </w:tcPr>
          <w:p w:rsidR="006313DC" w:rsidRPr="005F078F" w:rsidRDefault="006313DC" w:rsidP="006313DC">
            <w:pPr>
              <w:jc w:val="center"/>
              <w:rPr>
                <w:rFonts w:ascii="標楷體" w:eastAsia="標楷體" w:hAnsi="標楷體"/>
                <w:b/>
              </w:rPr>
            </w:pPr>
            <w:r w:rsidRPr="005F078F">
              <w:rPr>
                <w:rFonts w:ascii="標楷體" w:eastAsia="標楷體" w:hAnsi="標楷體" w:hint="eastAsia"/>
                <w:b/>
              </w:rPr>
              <w:t>11:</w:t>
            </w:r>
            <w:r>
              <w:rPr>
                <w:rFonts w:ascii="標楷體" w:eastAsia="標楷體" w:hAnsi="標楷體"/>
                <w:b/>
              </w:rPr>
              <w:t>2</w:t>
            </w:r>
            <w:r w:rsidRPr="005F078F">
              <w:rPr>
                <w:rFonts w:ascii="標楷體" w:eastAsia="標楷體" w:hAnsi="標楷體" w:hint="eastAsia"/>
                <w:b/>
              </w:rPr>
              <w:t>0</w:t>
            </w:r>
            <w:r>
              <w:rPr>
                <w:rFonts w:ascii="標楷體" w:eastAsia="標楷體" w:hAnsi="標楷體"/>
                <w:b/>
              </w:rPr>
              <w:t>-</w:t>
            </w:r>
            <w:r w:rsidRPr="005F078F">
              <w:rPr>
                <w:rFonts w:ascii="標楷體" w:eastAsia="標楷體" w:hAnsi="標楷體" w:hint="eastAsia"/>
                <w:b/>
              </w:rPr>
              <w:t>12:</w:t>
            </w:r>
            <w:r>
              <w:rPr>
                <w:rFonts w:ascii="標楷體" w:eastAsia="標楷體" w:hAnsi="標楷體"/>
                <w:b/>
              </w:rPr>
              <w:t>1</w:t>
            </w:r>
            <w:r w:rsidRPr="005F078F">
              <w:rPr>
                <w:rFonts w:ascii="標楷體" w:eastAsia="標楷體" w:hAnsi="標楷體" w:hint="eastAsia"/>
                <w:b/>
              </w:rPr>
              <w:t>0</w:t>
            </w:r>
          </w:p>
        </w:tc>
        <w:tc>
          <w:tcPr>
            <w:tcW w:w="4961" w:type="dxa"/>
            <w:vAlign w:val="center"/>
          </w:tcPr>
          <w:p w:rsidR="006313DC" w:rsidRPr="009C2D38" w:rsidRDefault="006313DC" w:rsidP="006313DC">
            <w:pPr>
              <w:jc w:val="both"/>
              <w:rPr>
                <w:rFonts w:ascii="標楷體" w:eastAsia="標楷體" w:hAnsi="標楷體"/>
              </w:rPr>
            </w:pPr>
            <w:r w:rsidRPr="009C2D38">
              <w:rPr>
                <w:rFonts w:ascii="標楷體" w:eastAsia="標楷體" w:hAnsi="標楷體" w:hint="eastAsia"/>
              </w:rPr>
              <w:t>踝蹠創傷骨折處理</w:t>
            </w:r>
          </w:p>
        </w:tc>
        <w:tc>
          <w:tcPr>
            <w:tcW w:w="1134" w:type="dxa"/>
            <w:vAlign w:val="center"/>
          </w:tcPr>
          <w:p w:rsidR="006313DC" w:rsidRPr="009C2D38" w:rsidRDefault="006313DC" w:rsidP="006313DC">
            <w:pPr>
              <w:jc w:val="center"/>
              <w:rPr>
                <w:rFonts w:ascii="標楷體" w:eastAsia="標楷體" w:hAnsi="標楷體"/>
              </w:rPr>
            </w:pPr>
            <w:r w:rsidRPr="009C2D38">
              <w:rPr>
                <w:rFonts w:ascii="標楷體" w:eastAsia="標楷體" w:hAnsi="標楷體" w:hint="eastAsia"/>
              </w:rPr>
              <w:t>盧文瑞</w:t>
            </w:r>
          </w:p>
        </w:tc>
        <w:tc>
          <w:tcPr>
            <w:tcW w:w="2806" w:type="dxa"/>
          </w:tcPr>
          <w:p w:rsidR="006313DC" w:rsidRPr="009C2D38" w:rsidRDefault="006313DC" w:rsidP="006313DC">
            <w:pPr>
              <w:rPr>
                <w:rFonts w:ascii="標楷體" w:eastAsia="標楷體" w:hAnsi="標楷體"/>
              </w:rPr>
            </w:pPr>
            <w:r w:rsidRPr="009C2D38">
              <w:rPr>
                <w:rFonts w:ascii="標楷體" w:eastAsia="標楷體" w:hAnsi="標楷體"/>
              </w:rPr>
              <w:t>育源堂中醫診所</w:t>
            </w:r>
            <w:r w:rsidRPr="009C2D38">
              <w:rPr>
                <w:rFonts w:ascii="標楷體" w:eastAsia="標楷體" w:hAnsi="標楷體" w:hint="eastAsia"/>
              </w:rPr>
              <w:t>院長</w:t>
            </w:r>
          </w:p>
        </w:tc>
      </w:tr>
      <w:tr w:rsidR="006313DC" w:rsidTr="006313DC"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:rsidR="006313DC" w:rsidRPr="005F078F" w:rsidRDefault="006313DC" w:rsidP="006313DC">
            <w:pPr>
              <w:jc w:val="center"/>
              <w:rPr>
                <w:rFonts w:ascii="標楷體" w:eastAsia="標楷體" w:hAnsi="標楷體"/>
                <w:b/>
              </w:rPr>
            </w:pPr>
            <w:r w:rsidRPr="005F078F">
              <w:rPr>
                <w:rFonts w:ascii="標楷體" w:eastAsia="標楷體" w:hAnsi="標楷體" w:hint="eastAsia"/>
                <w:b/>
              </w:rPr>
              <w:t>12:</w:t>
            </w:r>
            <w:r>
              <w:rPr>
                <w:rFonts w:ascii="標楷體" w:eastAsia="標楷體" w:hAnsi="標楷體"/>
                <w:b/>
              </w:rPr>
              <w:t>1</w:t>
            </w:r>
            <w:r w:rsidRPr="005F078F">
              <w:rPr>
                <w:rFonts w:ascii="標楷體" w:eastAsia="標楷體" w:hAnsi="標楷體" w:hint="eastAsia"/>
                <w:b/>
              </w:rPr>
              <w:t>0</w:t>
            </w:r>
            <w:r>
              <w:rPr>
                <w:rFonts w:ascii="標楷體" w:eastAsia="標楷體" w:hAnsi="標楷體"/>
                <w:b/>
              </w:rPr>
              <w:t>-13</w:t>
            </w:r>
            <w:r w:rsidRPr="005F078F">
              <w:rPr>
                <w:rFonts w:ascii="標楷體" w:eastAsia="標楷體" w:hAnsi="標楷體"/>
                <w:b/>
              </w:rPr>
              <w:t>:</w:t>
            </w:r>
            <w:r>
              <w:rPr>
                <w:rFonts w:ascii="標楷體" w:eastAsia="標楷體" w:hAnsi="標楷體"/>
                <w:b/>
              </w:rPr>
              <w:t>3</w:t>
            </w:r>
            <w:r w:rsidRPr="005F078F">
              <w:rPr>
                <w:rFonts w:ascii="標楷體" w:eastAsia="標楷體" w:hAnsi="標楷體"/>
                <w:b/>
              </w:rPr>
              <w:t>0</w:t>
            </w:r>
          </w:p>
        </w:tc>
        <w:tc>
          <w:tcPr>
            <w:tcW w:w="8901" w:type="dxa"/>
            <w:gridSpan w:val="3"/>
            <w:tcBorders>
              <w:bottom w:val="single" w:sz="4" w:space="0" w:color="auto"/>
            </w:tcBorders>
          </w:tcPr>
          <w:p w:rsidR="006313DC" w:rsidRPr="009C2D38" w:rsidRDefault="006313DC" w:rsidP="006313DC">
            <w:pPr>
              <w:jc w:val="center"/>
              <w:rPr>
                <w:rFonts w:ascii="標楷體" w:eastAsia="標楷體" w:hAnsi="標楷體"/>
              </w:rPr>
            </w:pPr>
            <w:r w:rsidRPr="009C2D38">
              <w:rPr>
                <w:rFonts w:ascii="標楷體" w:eastAsia="標楷體" w:hAnsi="標楷體" w:hint="eastAsia"/>
              </w:rPr>
              <w:t>午餐休息/特別演講</w:t>
            </w:r>
          </w:p>
        </w:tc>
      </w:tr>
      <w:tr w:rsidR="006313DC" w:rsidTr="006313DC">
        <w:tc>
          <w:tcPr>
            <w:tcW w:w="1555" w:type="dxa"/>
            <w:shd w:val="clear" w:color="auto" w:fill="BDD6EE" w:themeFill="accent1" w:themeFillTint="66"/>
            <w:vAlign w:val="center"/>
          </w:tcPr>
          <w:p w:rsidR="006313DC" w:rsidRPr="005F078F" w:rsidRDefault="006313DC" w:rsidP="006313DC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901" w:type="dxa"/>
            <w:gridSpan w:val="3"/>
            <w:shd w:val="clear" w:color="auto" w:fill="BDD6EE" w:themeFill="accent1" w:themeFillTint="66"/>
          </w:tcPr>
          <w:p w:rsidR="006313DC" w:rsidRPr="009C2D38" w:rsidRDefault="006313DC" w:rsidP="006313D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主持人：林宏任 主任、徐新政 主任</w:t>
            </w:r>
          </w:p>
        </w:tc>
      </w:tr>
      <w:tr w:rsidR="006313DC" w:rsidTr="007D766E">
        <w:tc>
          <w:tcPr>
            <w:tcW w:w="1555" w:type="dxa"/>
            <w:vAlign w:val="center"/>
          </w:tcPr>
          <w:p w:rsidR="006313DC" w:rsidRPr="005F078F" w:rsidRDefault="006313DC" w:rsidP="006313DC">
            <w:pPr>
              <w:jc w:val="center"/>
              <w:rPr>
                <w:rFonts w:ascii="標楷體" w:eastAsia="標楷體" w:hAnsi="標楷體"/>
                <w:b/>
              </w:rPr>
            </w:pPr>
            <w:r w:rsidRPr="005F078F">
              <w:rPr>
                <w:rFonts w:ascii="標楷體" w:eastAsia="標楷體" w:hAnsi="標楷體" w:hint="eastAsia"/>
                <w:b/>
              </w:rPr>
              <w:t>13:30</w:t>
            </w:r>
            <w:r>
              <w:rPr>
                <w:rFonts w:ascii="標楷體" w:eastAsia="標楷體" w:hAnsi="標楷體"/>
                <w:b/>
              </w:rPr>
              <w:t>-</w:t>
            </w:r>
            <w:r w:rsidRPr="005F078F">
              <w:rPr>
                <w:rFonts w:ascii="標楷體" w:eastAsia="標楷體" w:hAnsi="標楷體" w:hint="eastAsia"/>
                <w:b/>
              </w:rPr>
              <w:t>14:20</w:t>
            </w:r>
          </w:p>
        </w:tc>
        <w:tc>
          <w:tcPr>
            <w:tcW w:w="4961" w:type="dxa"/>
            <w:vAlign w:val="center"/>
          </w:tcPr>
          <w:p w:rsidR="006313DC" w:rsidRPr="009C2D38" w:rsidRDefault="006313DC" w:rsidP="006313DC">
            <w:pPr>
              <w:jc w:val="both"/>
              <w:rPr>
                <w:rFonts w:ascii="標楷體" w:eastAsia="標楷體" w:hAnsi="標楷體"/>
              </w:rPr>
            </w:pPr>
            <w:r w:rsidRPr="009C2D38">
              <w:rPr>
                <w:rFonts w:ascii="標楷體" w:eastAsia="標楷體" w:hAnsi="標楷體" w:hint="eastAsia"/>
              </w:rPr>
              <w:t>運動傷害與骨折常見骨傷科內服藥之經驗</w:t>
            </w:r>
          </w:p>
        </w:tc>
        <w:tc>
          <w:tcPr>
            <w:tcW w:w="1134" w:type="dxa"/>
            <w:vAlign w:val="center"/>
          </w:tcPr>
          <w:p w:rsidR="006313DC" w:rsidRPr="009C2D38" w:rsidRDefault="006313DC" w:rsidP="006313DC">
            <w:pPr>
              <w:jc w:val="center"/>
              <w:rPr>
                <w:rFonts w:ascii="標楷體" w:eastAsia="標楷體" w:hAnsi="標楷體"/>
              </w:rPr>
            </w:pPr>
            <w:r w:rsidRPr="009C2D38">
              <w:rPr>
                <w:rFonts w:ascii="標楷體" w:eastAsia="標楷體" w:hAnsi="標楷體" w:hint="eastAsia"/>
              </w:rPr>
              <w:t>柯建新</w:t>
            </w:r>
          </w:p>
        </w:tc>
        <w:tc>
          <w:tcPr>
            <w:tcW w:w="2806" w:type="dxa"/>
          </w:tcPr>
          <w:p w:rsidR="006313DC" w:rsidRPr="009C2D38" w:rsidRDefault="006313DC" w:rsidP="006313DC">
            <w:pPr>
              <w:rPr>
                <w:rFonts w:ascii="標楷體" w:eastAsia="標楷體" w:hAnsi="標楷體"/>
              </w:rPr>
            </w:pPr>
            <w:r w:rsidRPr="009C2D38">
              <w:rPr>
                <w:rFonts w:ascii="標楷體" w:eastAsia="標楷體" w:hAnsi="標楷體" w:hint="eastAsia"/>
              </w:rPr>
              <w:t>良美中醫診所院長</w:t>
            </w:r>
          </w:p>
        </w:tc>
      </w:tr>
      <w:tr w:rsidR="006313DC" w:rsidTr="007D766E">
        <w:tc>
          <w:tcPr>
            <w:tcW w:w="1555" w:type="dxa"/>
            <w:vAlign w:val="center"/>
          </w:tcPr>
          <w:p w:rsidR="006313DC" w:rsidRPr="005F078F" w:rsidRDefault="006313DC" w:rsidP="006313DC">
            <w:pPr>
              <w:jc w:val="center"/>
              <w:rPr>
                <w:rFonts w:ascii="標楷體" w:eastAsia="標楷體" w:hAnsi="標楷體"/>
                <w:b/>
              </w:rPr>
            </w:pPr>
            <w:r w:rsidRPr="005F078F">
              <w:rPr>
                <w:rFonts w:ascii="標楷體" w:eastAsia="標楷體" w:hAnsi="標楷體" w:hint="eastAsia"/>
                <w:b/>
              </w:rPr>
              <w:t>14:20</w:t>
            </w:r>
            <w:r>
              <w:rPr>
                <w:rFonts w:ascii="標楷體" w:eastAsia="標楷體" w:hAnsi="標楷體"/>
                <w:b/>
              </w:rPr>
              <w:t>-</w:t>
            </w:r>
            <w:r w:rsidRPr="005F078F">
              <w:rPr>
                <w:rFonts w:ascii="標楷體" w:eastAsia="標楷體" w:hAnsi="標楷體" w:hint="eastAsia"/>
                <w:b/>
              </w:rPr>
              <w:t>15:10</w:t>
            </w:r>
          </w:p>
        </w:tc>
        <w:tc>
          <w:tcPr>
            <w:tcW w:w="4961" w:type="dxa"/>
            <w:vAlign w:val="center"/>
          </w:tcPr>
          <w:p w:rsidR="006313DC" w:rsidRPr="009C2D38" w:rsidRDefault="006313DC" w:rsidP="006313D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運動醫學與骨傷科之連結</w:t>
            </w:r>
          </w:p>
        </w:tc>
        <w:tc>
          <w:tcPr>
            <w:tcW w:w="1134" w:type="dxa"/>
            <w:vAlign w:val="center"/>
          </w:tcPr>
          <w:p w:rsidR="006313DC" w:rsidRPr="009C2D38" w:rsidRDefault="006313DC" w:rsidP="006313DC">
            <w:pPr>
              <w:jc w:val="center"/>
              <w:rPr>
                <w:rFonts w:ascii="標楷體" w:eastAsia="標楷體" w:hAnsi="標楷體"/>
              </w:rPr>
            </w:pPr>
            <w:r w:rsidRPr="009C2D38">
              <w:rPr>
                <w:rFonts w:ascii="標楷體" w:eastAsia="標楷體" w:hAnsi="標楷體" w:hint="eastAsia"/>
              </w:rPr>
              <w:t>林頌凱</w:t>
            </w:r>
          </w:p>
        </w:tc>
        <w:tc>
          <w:tcPr>
            <w:tcW w:w="2806" w:type="dxa"/>
          </w:tcPr>
          <w:p w:rsidR="006313DC" w:rsidRDefault="006313DC" w:rsidP="006313DC">
            <w:pPr>
              <w:rPr>
                <w:rFonts w:ascii="標楷體" w:eastAsia="標楷體" w:hAnsi="標楷體"/>
              </w:rPr>
            </w:pPr>
            <w:r w:rsidRPr="009C2D38">
              <w:rPr>
                <w:rFonts w:ascii="標楷體" w:eastAsia="標楷體" w:hAnsi="標楷體"/>
              </w:rPr>
              <w:t>聯新國際醫院</w:t>
            </w:r>
          </w:p>
          <w:p w:rsidR="006313DC" w:rsidRPr="009C2D38" w:rsidRDefault="006313DC" w:rsidP="006313DC">
            <w:pPr>
              <w:rPr>
                <w:rFonts w:ascii="標楷體" w:eastAsia="標楷體" w:hAnsi="標楷體"/>
              </w:rPr>
            </w:pPr>
            <w:r w:rsidRPr="009C2D38">
              <w:rPr>
                <w:rFonts w:ascii="標楷體" w:eastAsia="標楷體" w:hAnsi="標楷體"/>
              </w:rPr>
              <w:t>運動醫學科主任</w:t>
            </w:r>
          </w:p>
        </w:tc>
      </w:tr>
      <w:tr w:rsidR="006313DC" w:rsidTr="006313DC"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:rsidR="006313DC" w:rsidRPr="005F078F" w:rsidRDefault="006313DC" w:rsidP="006313DC">
            <w:pPr>
              <w:jc w:val="center"/>
              <w:rPr>
                <w:rFonts w:ascii="標楷體" w:eastAsia="標楷體" w:hAnsi="標楷體"/>
                <w:b/>
              </w:rPr>
            </w:pPr>
            <w:r w:rsidRPr="005F078F">
              <w:rPr>
                <w:rFonts w:ascii="標楷體" w:eastAsia="標楷體" w:hAnsi="標楷體" w:hint="eastAsia"/>
                <w:b/>
              </w:rPr>
              <w:t>15:10</w:t>
            </w:r>
            <w:r>
              <w:rPr>
                <w:rFonts w:ascii="標楷體" w:eastAsia="標楷體" w:hAnsi="標楷體"/>
                <w:b/>
              </w:rPr>
              <w:t>-</w:t>
            </w:r>
            <w:r w:rsidRPr="005F078F">
              <w:rPr>
                <w:rFonts w:ascii="標楷體" w:eastAsia="標楷體" w:hAnsi="標楷體" w:hint="eastAsia"/>
                <w:b/>
              </w:rPr>
              <w:t>15:20</w:t>
            </w:r>
          </w:p>
        </w:tc>
        <w:tc>
          <w:tcPr>
            <w:tcW w:w="8901" w:type="dxa"/>
            <w:gridSpan w:val="3"/>
            <w:tcBorders>
              <w:bottom w:val="single" w:sz="4" w:space="0" w:color="auto"/>
            </w:tcBorders>
          </w:tcPr>
          <w:p w:rsidR="006313DC" w:rsidRPr="009C2D38" w:rsidRDefault="006313DC" w:rsidP="006313DC">
            <w:pPr>
              <w:jc w:val="center"/>
              <w:rPr>
                <w:rFonts w:ascii="標楷體" w:eastAsia="標楷體" w:hAnsi="標楷體"/>
              </w:rPr>
            </w:pPr>
            <w:r w:rsidRPr="009C2D38">
              <w:rPr>
                <w:rFonts w:ascii="標楷體" w:eastAsia="標楷體" w:hAnsi="標楷體" w:hint="eastAsia"/>
              </w:rPr>
              <w:t>茶敘</w:t>
            </w:r>
          </w:p>
        </w:tc>
      </w:tr>
      <w:tr w:rsidR="006313DC" w:rsidTr="006313DC">
        <w:tc>
          <w:tcPr>
            <w:tcW w:w="1555" w:type="dxa"/>
            <w:shd w:val="clear" w:color="auto" w:fill="BDD6EE" w:themeFill="accent1" w:themeFillTint="66"/>
            <w:vAlign w:val="center"/>
          </w:tcPr>
          <w:p w:rsidR="006313DC" w:rsidRPr="005F078F" w:rsidRDefault="006313DC" w:rsidP="006313DC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901" w:type="dxa"/>
            <w:gridSpan w:val="3"/>
            <w:shd w:val="clear" w:color="auto" w:fill="BDD6EE" w:themeFill="accent1" w:themeFillTint="66"/>
          </w:tcPr>
          <w:p w:rsidR="006313DC" w:rsidRPr="009C2D38" w:rsidRDefault="006313DC" w:rsidP="006313D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主持人：顏宏融 主任</w:t>
            </w:r>
          </w:p>
        </w:tc>
      </w:tr>
      <w:tr w:rsidR="006313DC" w:rsidTr="007D766E">
        <w:tc>
          <w:tcPr>
            <w:tcW w:w="1555" w:type="dxa"/>
            <w:vAlign w:val="center"/>
          </w:tcPr>
          <w:p w:rsidR="006313DC" w:rsidRPr="005F078F" w:rsidRDefault="006313DC" w:rsidP="006313DC">
            <w:pPr>
              <w:jc w:val="center"/>
              <w:rPr>
                <w:rFonts w:ascii="標楷體" w:eastAsia="標楷體" w:hAnsi="標楷體"/>
                <w:b/>
              </w:rPr>
            </w:pPr>
            <w:r w:rsidRPr="005F078F">
              <w:rPr>
                <w:rFonts w:ascii="標楷體" w:eastAsia="標楷體" w:hAnsi="標楷體" w:hint="eastAsia"/>
                <w:b/>
              </w:rPr>
              <w:t>15:20</w:t>
            </w:r>
            <w:r>
              <w:rPr>
                <w:rFonts w:ascii="標楷體" w:eastAsia="標楷體" w:hAnsi="標楷體"/>
                <w:b/>
              </w:rPr>
              <w:t>-</w:t>
            </w:r>
            <w:r w:rsidRPr="005F078F">
              <w:rPr>
                <w:rFonts w:ascii="標楷體" w:eastAsia="標楷體" w:hAnsi="標楷體" w:hint="eastAsia"/>
                <w:b/>
              </w:rPr>
              <w:t>16:10</w:t>
            </w:r>
          </w:p>
        </w:tc>
        <w:tc>
          <w:tcPr>
            <w:tcW w:w="4961" w:type="dxa"/>
            <w:vAlign w:val="center"/>
          </w:tcPr>
          <w:p w:rsidR="006313DC" w:rsidRPr="009C2D38" w:rsidRDefault="006313DC" w:rsidP="006313DC">
            <w:pPr>
              <w:jc w:val="both"/>
              <w:rPr>
                <w:rFonts w:ascii="標楷體" w:eastAsia="標楷體" w:hAnsi="標楷體"/>
              </w:rPr>
            </w:pPr>
            <w:r w:rsidRPr="009C2D38">
              <w:rPr>
                <w:rFonts w:ascii="標楷體" w:eastAsia="標楷體" w:hAnsi="標楷體" w:hint="eastAsia"/>
              </w:rPr>
              <w:t>常見運動傷害的震絡針療法</w:t>
            </w:r>
          </w:p>
        </w:tc>
        <w:tc>
          <w:tcPr>
            <w:tcW w:w="1134" w:type="dxa"/>
            <w:vAlign w:val="center"/>
          </w:tcPr>
          <w:p w:rsidR="006313DC" w:rsidRPr="009C2D38" w:rsidRDefault="006313DC" w:rsidP="006313DC">
            <w:pPr>
              <w:jc w:val="center"/>
              <w:rPr>
                <w:rFonts w:ascii="標楷體" w:eastAsia="標楷體" w:hAnsi="標楷體"/>
              </w:rPr>
            </w:pPr>
            <w:r w:rsidRPr="009C2D38">
              <w:rPr>
                <w:rFonts w:ascii="標楷體" w:eastAsia="標楷體" w:hAnsi="標楷體" w:hint="eastAsia"/>
              </w:rPr>
              <w:t>梁文深</w:t>
            </w:r>
          </w:p>
        </w:tc>
        <w:tc>
          <w:tcPr>
            <w:tcW w:w="2806" w:type="dxa"/>
          </w:tcPr>
          <w:p w:rsidR="006313DC" w:rsidRDefault="006313DC" w:rsidP="006313D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義大癌治療醫院</w:t>
            </w:r>
          </w:p>
          <w:p w:rsidR="006313DC" w:rsidRPr="009C2D38" w:rsidRDefault="006313DC" w:rsidP="006313D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中醫部主治醫師</w:t>
            </w:r>
          </w:p>
        </w:tc>
      </w:tr>
      <w:tr w:rsidR="006313DC" w:rsidTr="00C82576">
        <w:trPr>
          <w:trHeight w:val="730"/>
        </w:trPr>
        <w:tc>
          <w:tcPr>
            <w:tcW w:w="1555" w:type="dxa"/>
            <w:vMerge w:val="restart"/>
            <w:vAlign w:val="center"/>
          </w:tcPr>
          <w:p w:rsidR="006313DC" w:rsidRPr="005F078F" w:rsidRDefault="006313DC" w:rsidP="006313DC">
            <w:pPr>
              <w:jc w:val="center"/>
              <w:rPr>
                <w:rFonts w:ascii="標楷體" w:eastAsia="標楷體" w:hAnsi="標楷體"/>
                <w:b/>
              </w:rPr>
            </w:pPr>
            <w:r w:rsidRPr="005F078F">
              <w:rPr>
                <w:rFonts w:ascii="標楷體" w:eastAsia="標楷體" w:hAnsi="標楷體" w:hint="eastAsia"/>
                <w:b/>
              </w:rPr>
              <w:t>16:10</w:t>
            </w:r>
            <w:r>
              <w:rPr>
                <w:rFonts w:ascii="標楷體" w:eastAsia="標楷體" w:hAnsi="標楷體"/>
                <w:b/>
              </w:rPr>
              <w:t>-</w:t>
            </w:r>
            <w:r w:rsidRPr="005F078F">
              <w:rPr>
                <w:rFonts w:ascii="標楷體" w:eastAsia="標楷體" w:hAnsi="標楷體" w:hint="eastAsia"/>
                <w:b/>
              </w:rPr>
              <w:t>17:00</w:t>
            </w:r>
          </w:p>
        </w:tc>
        <w:tc>
          <w:tcPr>
            <w:tcW w:w="4961" w:type="dxa"/>
            <w:vMerge w:val="restart"/>
            <w:vAlign w:val="center"/>
          </w:tcPr>
          <w:p w:rsidR="006313DC" w:rsidRPr="009C2D38" w:rsidRDefault="006313DC" w:rsidP="006313DC">
            <w:pPr>
              <w:jc w:val="both"/>
              <w:rPr>
                <w:rFonts w:ascii="標楷體" w:eastAsia="標楷體" w:hAnsi="標楷體"/>
              </w:rPr>
            </w:pPr>
            <w:r w:rsidRPr="003E78EA">
              <w:rPr>
                <w:rFonts w:ascii="標楷體" w:eastAsia="標楷體" w:hAnsi="標楷體" w:hint="eastAsia"/>
                <w:b/>
                <w:bCs/>
              </w:rPr>
              <w:t>Kinetic control</w:t>
            </w:r>
            <w:r w:rsidRPr="009C2D38">
              <w:rPr>
                <w:rFonts w:ascii="標楷體" w:eastAsia="標楷體" w:hAnsi="標楷體"/>
              </w:rPr>
              <w:t xml:space="preserve"> – </w:t>
            </w:r>
            <w:r w:rsidRPr="009C2D38">
              <w:rPr>
                <w:rFonts w:ascii="標楷體" w:eastAsia="標楷體" w:hAnsi="標楷體" w:hint="eastAsia"/>
              </w:rPr>
              <w:t>人體動作健康與傷害預防的動作控制解決策略</w:t>
            </w:r>
          </w:p>
        </w:tc>
        <w:tc>
          <w:tcPr>
            <w:tcW w:w="1134" w:type="dxa"/>
            <w:vAlign w:val="center"/>
          </w:tcPr>
          <w:p w:rsidR="006313DC" w:rsidRPr="009C2D38" w:rsidRDefault="006313DC" w:rsidP="006313DC">
            <w:pPr>
              <w:jc w:val="center"/>
              <w:rPr>
                <w:rFonts w:ascii="標楷體" w:eastAsia="標楷體" w:hAnsi="標楷體"/>
              </w:rPr>
            </w:pPr>
            <w:r w:rsidRPr="009C2D38">
              <w:rPr>
                <w:rFonts w:ascii="標楷體" w:eastAsia="標楷體" w:hAnsi="標楷體" w:hint="eastAsia"/>
              </w:rPr>
              <w:t>林維萱</w:t>
            </w:r>
          </w:p>
        </w:tc>
        <w:tc>
          <w:tcPr>
            <w:tcW w:w="2806" w:type="dxa"/>
            <w:vAlign w:val="center"/>
          </w:tcPr>
          <w:p w:rsidR="006313DC" w:rsidRPr="003E78EA" w:rsidRDefault="006313DC" w:rsidP="006313DC">
            <w:pPr>
              <w:spacing w:line="0" w:lineRule="atLeast"/>
              <w:rPr>
                <w:rFonts w:ascii="標楷體" w:eastAsia="標楷體" w:hAnsi="標楷體"/>
                <w:b/>
                <w:bCs/>
              </w:rPr>
            </w:pPr>
            <w:r w:rsidRPr="003E78EA">
              <w:rPr>
                <w:rFonts w:ascii="標楷體" w:eastAsia="標楷體" w:hAnsi="標楷體" w:hint="eastAsia"/>
                <w:b/>
                <w:bCs/>
              </w:rPr>
              <w:t xml:space="preserve">Optimal Control Wellness Center </w:t>
            </w:r>
            <w:r w:rsidRPr="003E78EA">
              <w:rPr>
                <w:rFonts w:ascii="標楷體" w:eastAsia="標楷體" w:hAnsi="標楷體"/>
                <w:b/>
                <w:bCs/>
              </w:rPr>
              <w:t>–</w:t>
            </w:r>
            <w:r w:rsidRPr="003E78EA">
              <w:rPr>
                <w:rFonts w:ascii="標楷體" w:eastAsia="標楷體" w:hAnsi="標楷體" w:hint="eastAsia"/>
                <w:b/>
                <w:bCs/>
              </w:rPr>
              <w:t xml:space="preserve"> Movement </w:t>
            </w:r>
            <w:r w:rsidRPr="003E78EA">
              <w:rPr>
                <w:rFonts w:ascii="標楷體" w:eastAsia="標楷體" w:hAnsi="標楷體"/>
                <w:b/>
                <w:bCs/>
              </w:rPr>
              <w:t>therapist and consultant</w:t>
            </w:r>
          </w:p>
        </w:tc>
      </w:tr>
      <w:tr w:rsidR="006313DC" w:rsidTr="006313DC">
        <w:trPr>
          <w:trHeight w:val="730"/>
        </w:trPr>
        <w:tc>
          <w:tcPr>
            <w:tcW w:w="1555" w:type="dxa"/>
            <w:vMerge/>
            <w:tcBorders>
              <w:bottom w:val="single" w:sz="4" w:space="0" w:color="auto"/>
            </w:tcBorders>
            <w:vAlign w:val="center"/>
          </w:tcPr>
          <w:p w:rsidR="006313DC" w:rsidRPr="005F078F" w:rsidRDefault="006313DC" w:rsidP="006313DC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4961" w:type="dxa"/>
            <w:vMerge/>
            <w:tcBorders>
              <w:bottom w:val="single" w:sz="4" w:space="0" w:color="auto"/>
            </w:tcBorders>
            <w:vAlign w:val="center"/>
          </w:tcPr>
          <w:p w:rsidR="006313DC" w:rsidRPr="003E78EA" w:rsidRDefault="006313DC" w:rsidP="006313DC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313DC" w:rsidRPr="009C2D38" w:rsidRDefault="006313DC" w:rsidP="006313D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侯甫葦</w:t>
            </w:r>
          </w:p>
        </w:tc>
        <w:tc>
          <w:tcPr>
            <w:tcW w:w="2806" w:type="dxa"/>
            <w:tcBorders>
              <w:bottom w:val="single" w:sz="4" w:space="0" w:color="auto"/>
            </w:tcBorders>
            <w:vAlign w:val="center"/>
          </w:tcPr>
          <w:p w:rsidR="006313DC" w:rsidRDefault="006313DC" w:rsidP="006313D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中國醫藥大學附設醫院</w:t>
            </w:r>
          </w:p>
          <w:p w:rsidR="006313DC" w:rsidRPr="009C2D38" w:rsidRDefault="006313DC" w:rsidP="006313D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傷科主治醫師</w:t>
            </w:r>
          </w:p>
        </w:tc>
      </w:tr>
      <w:tr w:rsidR="006313DC" w:rsidTr="006313DC">
        <w:tc>
          <w:tcPr>
            <w:tcW w:w="1555" w:type="dxa"/>
            <w:shd w:val="clear" w:color="auto" w:fill="BDD6EE" w:themeFill="accent1" w:themeFillTint="66"/>
            <w:vAlign w:val="center"/>
          </w:tcPr>
          <w:p w:rsidR="006313DC" w:rsidRPr="00E31BCC" w:rsidRDefault="006313DC" w:rsidP="006313DC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17:00-</w:t>
            </w:r>
          </w:p>
        </w:tc>
        <w:tc>
          <w:tcPr>
            <w:tcW w:w="8901" w:type="dxa"/>
            <w:gridSpan w:val="3"/>
            <w:shd w:val="clear" w:color="auto" w:fill="BDD6EE" w:themeFill="accent1" w:themeFillTint="66"/>
            <w:vAlign w:val="center"/>
          </w:tcPr>
          <w:p w:rsidR="006313DC" w:rsidRDefault="006313DC" w:rsidP="006313D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賦歸</w:t>
            </w:r>
          </w:p>
        </w:tc>
      </w:tr>
    </w:tbl>
    <w:p w:rsidR="006313DC" w:rsidRPr="009C2D38" w:rsidRDefault="006313DC" w:rsidP="006313DC">
      <w:pPr>
        <w:rPr>
          <w:rFonts w:ascii="標楷體" w:eastAsia="標楷體" w:hAnsi="標楷體"/>
        </w:rPr>
      </w:pPr>
      <w:r w:rsidRPr="009C2D38">
        <w:rPr>
          <w:rFonts w:ascii="標楷體" w:eastAsia="標楷體" w:hAnsi="標楷體"/>
        </w:rPr>
        <w:t>指導單位：衛生福利部</w:t>
      </w:r>
    </w:p>
    <w:p w:rsidR="006313DC" w:rsidRPr="009C2D38" w:rsidRDefault="006313DC" w:rsidP="006313DC">
      <w:pPr>
        <w:rPr>
          <w:rFonts w:ascii="標楷體" w:eastAsia="標楷體" w:hAnsi="標楷體"/>
        </w:rPr>
      </w:pPr>
      <w:r w:rsidRPr="009C2D38">
        <w:rPr>
          <w:rFonts w:ascii="標楷體" w:eastAsia="標楷體" w:hAnsi="標楷體"/>
        </w:rPr>
        <w:t xml:space="preserve">主辦單位：中國醫藥大學附設醫院中醫部 </w:t>
      </w:r>
    </w:p>
    <w:p w:rsidR="006313DC" w:rsidRDefault="006313DC" w:rsidP="006313DC">
      <w:pPr>
        <w:rPr>
          <w:rFonts w:ascii="標楷體" w:eastAsia="標楷體" w:hAnsi="標楷體"/>
        </w:rPr>
      </w:pPr>
      <w:r w:rsidRPr="009C2D38">
        <w:rPr>
          <w:rFonts w:ascii="標楷體" w:eastAsia="標楷體" w:hAnsi="標楷體"/>
        </w:rPr>
        <w:t>協辦單位：</w:t>
      </w:r>
      <w:r w:rsidRPr="009C2D38">
        <w:rPr>
          <w:rFonts w:ascii="標楷體" w:eastAsia="標楷體" w:hAnsi="標楷體" w:hint="eastAsia"/>
        </w:rPr>
        <w:t>台中市中醫師公會、</w:t>
      </w:r>
      <w:r>
        <w:rPr>
          <w:rFonts w:ascii="標楷體" w:eastAsia="標楷體" w:hAnsi="標楷體" w:hint="eastAsia"/>
        </w:rPr>
        <w:t>中華民國中醫傷科醫學會、</w:t>
      </w:r>
      <w:r w:rsidRPr="009C2D38">
        <w:rPr>
          <w:rFonts w:ascii="標楷體" w:eastAsia="標楷體" w:hAnsi="標楷體"/>
        </w:rPr>
        <w:t>中國醫藥大學中醫學系、學士後中醫學系、中西醫結合研究所、針灸研究所</w:t>
      </w:r>
      <w:r w:rsidRPr="009C2D38">
        <w:rPr>
          <w:rFonts w:ascii="標楷體" w:eastAsia="標楷體" w:hAnsi="標楷體" w:hint="eastAsia"/>
        </w:rPr>
        <w:t>、</w:t>
      </w:r>
      <w:r w:rsidRPr="009C2D38">
        <w:rPr>
          <w:rFonts w:ascii="標楷體" w:eastAsia="標楷體" w:hAnsi="標楷體"/>
        </w:rPr>
        <w:t>中華民國中醫師公會全國聯合會</w:t>
      </w:r>
      <w:r w:rsidRPr="009C2D38">
        <w:rPr>
          <w:rFonts w:ascii="標楷體" w:eastAsia="標楷體" w:hAnsi="標楷體" w:hint="eastAsia"/>
        </w:rPr>
        <w:t>、台灣中醫臨床技能學會</w:t>
      </w:r>
      <w:r>
        <w:rPr>
          <w:rFonts w:ascii="標楷體" w:eastAsia="標楷體" w:hAnsi="標楷體" w:hint="eastAsia"/>
        </w:rPr>
        <w:t>、莊派新山元</w:t>
      </w:r>
      <w:r w:rsidR="00A33FBA">
        <w:rPr>
          <w:rFonts w:ascii="標楷體" w:eastAsia="標楷體" w:hAnsi="標楷體" w:hint="eastAsia"/>
        </w:rPr>
        <w:t>式</w:t>
      </w:r>
      <w:r>
        <w:rPr>
          <w:rFonts w:ascii="標楷體" w:eastAsia="標楷體" w:hAnsi="標楷體" w:hint="eastAsia"/>
        </w:rPr>
        <w:t>頭針醫學會</w:t>
      </w:r>
    </w:p>
    <w:p w:rsidR="008B0478" w:rsidRDefault="008B0478" w:rsidP="008B0478">
      <w:pPr>
        <w:widowControl/>
        <w:spacing w:line="0" w:lineRule="atLeast"/>
        <w:ind w:firstLineChars="200" w:firstLine="560"/>
        <w:rPr>
          <w:rFonts w:ascii="Kaiti TC" w:eastAsia="Kaiti TC" w:hAnsi="Kaiti TC" w:cs="新細明體"/>
          <w:color w:val="000000" w:themeColor="text1"/>
          <w:kern w:val="0"/>
          <w:sz w:val="28"/>
          <w:szCs w:val="28"/>
        </w:rPr>
      </w:pPr>
      <w:r w:rsidRPr="00BF46F3">
        <w:rPr>
          <w:rFonts w:ascii="Kaiti TC" w:eastAsia="Kaiti TC" w:hAnsi="Kaiti TC" w:cs="新細明體"/>
          <w:color w:val="000000" w:themeColor="text1"/>
          <w:kern w:val="0"/>
          <w:sz w:val="28"/>
          <w:szCs w:val="28"/>
        </w:rPr>
        <w:lastRenderedPageBreak/>
        <w:t>傷科是中醫界的瑰寶，也是臨床中醫師必備法寶，其治療骨骼肌肉系統疾病的概念不同於其他醫療領域。本次研討會立基於中醫常見的疾病：骨折與運動傷害，</w:t>
      </w:r>
      <w:r w:rsidRPr="00EB7BCF">
        <w:rPr>
          <w:rFonts w:ascii="Kaiti TC" w:eastAsia="Kaiti TC" w:hAnsi="Kaiti TC" w:cs="新細明體" w:hint="eastAsia"/>
          <w:color w:val="000000" w:themeColor="text1"/>
          <w:kern w:val="0"/>
          <w:sz w:val="28"/>
          <w:szCs w:val="28"/>
        </w:rPr>
        <w:t>此次陣容堅強，</w:t>
      </w:r>
      <w:r w:rsidRPr="00BF46F3">
        <w:rPr>
          <w:rFonts w:ascii="Kaiti TC" w:eastAsia="Kaiti TC" w:hAnsi="Kaiti TC" w:cs="新細明體"/>
          <w:color w:val="000000" w:themeColor="text1"/>
          <w:kern w:val="0"/>
          <w:sz w:val="28"/>
          <w:szCs w:val="28"/>
        </w:rPr>
        <w:t>依各家專長，分別邀請傷科手法、傷科針灸、傷科內服藥與現代運動醫學領域之專家與會。想要知道骨折中醫如何處理嗎?如何有效治療運動傷害?如何提供患者中醫運動訓練?歡迎各位中醫師與先進共同參與，切勿錯過本次研討會!</w:t>
      </w:r>
    </w:p>
    <w:p w:rsidR="008B0478" w:rsidRPr="00EB7BCF" w:rsidRDefault="008B0478" w:rsidP="008B0478">
      <w:pPr>
        <w:widowControl/>
        <w:spacing w:line="0" w:lineRule="atLeast"/>
        <w:rPr>
          <w:rFonts w:ascii="Kaiti TC" w:eastAsia="Kaiti TC" w:hAnsi="Kaiti TC" w:cs="新細明體"/>
          <w:b/>
          <w:bCs/>
          <w:color w:val="000000" w:themeColor="text1"/>
          <w:kern w:val="0"/>
          <w:sz w:val="28"/>
          <w:szCs w:val="28"/>
        </w:rPr>
      </w:pPr>
      <w:r w:rsidRPr="00EB7BCF">
        <w:rPr>
          <w:rFonts w:ascii="Kaiti TC" w:eastAsia="Kaiti TC" w:hAnsi="Kaiti TC" w:cs="新細明體" w:hint="eastAsia"/>
          <w:b/>
          <w:bCs/>
          <w:color w:val="000000" w:themeColor="text1"/>
          <w:kern w:val="0"/>
          <w:sz w:val="28"/>
          <w:szCs w:val="28"/>
        </w:rPr>
        <w:t>講者名單</w:t>
      </w:r>
      <w:r>
        <w:rPr>
          <w:rFonts w:ascii="Kaiti TC" w:eastAsia="Kaiti TC" w:hAnsi="Kaiti TC" w:cs="新細明體" w:hint="eastAsia"/>
          <w:b/>
          <w:bCs/>
          <w:color w:val="000000" w:themeColor="text1"/>
          <w:kern w:val="0"/>
          <w:sz w:val="28"/>
          <w:szCs w:val="28"/>
        </w:rPr>
        <w:t>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8895"/>
      </w:tblGrid>
      <w:tr w:rsidR="008B0478" w:rsidTr="00CF33FD">
        <w:tc>
          <w:tcPr>
            <w:tcW w:w="1555" w:type="dxa"/>
            <w:vAlign w:val="center"/>
          </w:tcPr>
          <w:p w:rsidR="008B0478" w:rsidRPr="008B0478" w:rsidRDefault="008B0478" w:rsidP="00CF33FD">
            <w:pPr>
              <w:widowControl/>
              <w:spacing w:line="0" w:lineRule="atLeast"/>
              <w:jc w:val="center"/>
              <w:rPr>
                <w:rFonts w:ascii="Songti TC" w:eastAsia="Songti TC" w:hAnsi="Songti TC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8B0478">
              <w:rPr>
                <w:rFonts w:ascii="Songti TC" w:eastAsia="Songti TC" w:hAnsi="Songti TC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廖慶龍</w:t>
            </w:r>
          </w:p>
          <w:p w:rsidR="008B0478" w:rsidRPr="002E3113" w:rsidRDefault="008B0478" w:rsidP="00CF33FD">
            <w:pPr>
              <w:widowControl/>
              <w:spacing w:line="0" w:lineRule="atLeast"/>
              <w:jc w:val="center"/>
              <w:rPr>
                <w:rFonts w:ascii="Kaiti TC" w:eastAsia="Kaiti TC" w:hAnsi="Kaiti TC" w:cs="新細明體"/>
                <w:color w:val="000000" w:themeColor="text1"/>
                <w:kern w:val="0"/>
              </w:rPr>
            </w:pPr>
            <w:r w:rsidRPr="002E3113">
              <w:rPr>
                <w:rFonts w:ascii="Kaiti TC" w:eastAsia="Kaiti TC" w:hAnsi="Kaiti TC" w:cs="新細明體" w:hint="eastAsia"/>
                <w:color w:val="000000" w:themeColor="text1"/>
                <w:kern w:val="0"/>
                <w:szCs w:val="24"/>
              </w:rPr>
              <w:t>理事長</w:t>
            </w:r>
          </w:p>
        </w:tc>
        <w:tc>
          <w:tcPr>
            <w:tcW w:w="8895" w:type="dxa"/>
          </w:tcPr>
          <w:p w:rsidR="008B0478" w:rsidRDefault="008B0478" w:rsidP="00CF33FD">
            <w:pPr>
              <w:widowControl/>
              <w:spacing w:line="0" w:lineRule="atLeast"/>
              <w:rPr>
                <w:rFonts w:ascii="Kaiti TC" w:eastAsia="Kaiti TC" w:hAnsi="Kaiti TC" w:cs="新細明體"/>
                <w:color w:val="000000" w:themeColor="text1"/>
                <w:kern w:val="0"/>
              </w:rPr>
            </w:pPr>
            <w:r w:rsidRPr="002E3113">
              <w:rPr>
                <w:rFonts w:ascii="Kaiti TC" w:eastAsia="Kaiti TC" w:hAnsi="Kaiti TC" w:cs="標楷體"/>
                <w:bCs/>
                <w:color w:val="000000" w:themeColor="text1"/>
                <w:szCs w:val="24"/>
                <w:highlight w:val="white"/>
              </w:rPr>
              <w:t>廖</w:t>
            </w:r>
            <w:r w:rsidRPr="002E3113">
              <w:rPr>
                <w:rFonts w:ascii="Kaiti TC" w:eastAsia="Kaiti TC" w:hAnsi="Kaiti TC" w:cs="標楷體" w:hint="eastAsia"/>
                <w:bCs/>
                <w:color w:val="000000" w:themeColor="text1"/>
                <w:szCs w:val="24"/>
                <w:highlight w:val="white"/>
              </w:rPr>
              <w:t>理事長</w:t>
            </w:r>
            <w:r>
              <w:rPr>
                <w:rFonts w:ascii="Kaiti TC" w:eastAsia="Kaiti TC" w:hAnsi="Kaiti TC" w:cs="標楷體" w:hint="eastAsia"/>
                <w:bCs/>
                <w:color w:val="000000" w:themeColor="text1"/>
                <w:highlight w:val="white"/>
              </w:rPr>
              <w:t>將</w:t>
            </w:r>
            <w:r w:rsidRPr="002E3113">
              <w:rPr>
                <w:rFonts w:ascii="Kaiti TC" w:eastAsia="Kaiti TC" w:hAnsi="Kaiti TC" w:cs="標楷體"/>
                <w:bCs/>
                <w:color w:val="000000" w:themeColor="text1"/>
                <w:szCs w:val="24"/>
                <w:highlight w:val="white"/>
              </w:rPr>
              <w:t>中西醫融會貫通，運用生物力學、功能性解剖、肌動力學原理於骨傷科治療，尤專精於</w:t>
            </w:r>
            <w:r w:rsidRPr="00EB7BCF">
              <w:rPr>
                <w:rFonts w:ascii="Kaiti TC" w:eastAsia="Kaiti TC" w:hAnsi="Kaiti TC" w:cs="標楷體"/>
                <w:b/>
                <w:color w:val="000000" w:themeColor="text1"/>
                <w:szCs w:val="24"/>
                <w:highlight w:val="white"/>
                <w:u w:val="single"/>
              </w:rPr>
              <w:t>整脊、骨折脫臼錯位</w:t>
            </w:r>
            <w:r w:rsidRPr="00EB7BCF">
              <w:rPr>
                <w:rFonts w:ascii="Kaiti TC" w:eastAsia="Kaiti TC" w:hAnsi="Kaiti TC" w:cs="標楷體" w:hint="eastAsia"/>
                <w:b/>
                <w:color w:val="000000" w:themeColor="text1"/>
                <w:highlight w:val="white"/>
                <w:u w:val="single"/>
              </w:rPr>
              <w:t>之</w:t>
            </w:r>
            <w:r w:rsidRPr="00EB7BCF">
              <w:rPr>
                <w:rFonts w:ascii="Kaiti TC" w:eastAsia="Kaiti TC" w:hAnsi="Kaiti TC" w:cs="標楷體"/>
                <w:b/>
                <w:color w:val="000000" w:themeColor="text1"/>
                <w:szCs w:val="24"/>
                <w:highlight w:val="white"/>
                <w:u w:val="single"/>
              </w:rPr>
              <w:t>徒手復位</w:t>
            </w:r>
            <w:r w:rsidRPr="002E3113">
              <w:rPr>
                <w:rFonts w:ascii="Kaiti TC" w:eastAsia="Kaiti TC" w:hAnsi="Kaiti TC" w:cs="標楷體"/>
                <w:bCs/>
                <w:color w:val="000000" w:themeColor="text1"/>
                <w:szCs w:val="24"/>
                <w:highlight w:val="white"/>
              </w:rPr>
              <w:t>，在臨床診斷及實地治療上才能</w:t>
            </w:r>
            <w:r>
              <w:rPr>
                <w:rFonts w:ascii="Kaiti TC" w:eastAsia="Kaiti TC" w:hAnsi="Kaiti TC" w:cs="標楷體" w:hint="eastAsia"/>
                <w:bCs/>
                <w:color w:val="000000" w:themeColor="text1"/>
                <w:highlight w:val="white"/>
              </w:rPr>
              <w:t>以</w:t>
            </w:r>
            <w:r w:rsidRPr="002E3113">
              <w:rPr>
                <w:rFonts w:ascii="Kaiti TC" w:eastAsia="Kaiti TC" w:hAnsi="Kaiti TC" w:cs="標楷體"/>
                <w:bCs/>
                <w:color w:val="000000" w:themeColor="text1"/>
                <w:szCs w:val="24"/>
                <w:highlight w:val="white"/>
              </w:rPr>
              <w:t>立竿見影療效稱著。</w:t>
            </w:r>
          </w:p>
        </w:tc>
      </w:tr>
      <w:tr w:rsidR="008B0478" w:rsidTr="00CF33FD">
        <w:tc>
          <w:tcPr>
            <w:tcW w:w="1555" w:type="dxa"/>
            <w:vAlign w:val="center"/>
          </w:tcPr>
          <w:p w:rsidR="008B0478" w:rsidRDefault="008B0478" w:rsidP="00CF33FD">
            <w:pPr>
              <w:widowControl/>
              <w:spacing w:line="0" w:lineRule="atLeast"/>
              <w:jc w:val="center"/>
              <w:rPr>
                <w:rFonts w:ascii="Kaiti TC" w:eastAsia="Kaiti TC" w:hAnsi="Kaiti TC" w:cs="新細明體"/>
                <w:color w:val="000000" w:themeColor="text1"/>
                <w:kern w:val="0"/>
              </w:rPr>
            </w:pPr>
            <w:r w:rsidRPr="008B0478">
              <w:rPr>
                <w:rFonts w:ascii="Songti TC" w:eastAsia="Songti TC" w:hAnsi="Songti TC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吳泓德</w:t>
            </w:r>
          </w:p>
          <w:p w:rsidR="008B0478" w:rsidRPr="002E3113" w:rsidRDefault="008B0478" w:rsidP="00CF33FD">
            <w:pPr>
              <w:widowControl/>
              <w:spacing w:line="0" w:lineRule="atLeast"/>
              <w:jc w:val="center"/>
              <w:rPr>
                <w:rFonts w:ascii="Kaiti TC" w:eastAsia="Kaiti TC" w:hAnsi="Kaiti TC" w:cs="新細明體"/>
                <w:color w:val="000000" w:themeColor="text1"/>
                <w:kern w:val="0"/>
              </w:rPr>
            </w:pPr>
            <w:r w:rsidRPr="002E3113">
              <w:rPr>
                <w:rFonts w:ascii="Kaiti TC" w:eastAsia="Kaiti TC" w:hAnsi="Kaiti TC" w:cs="新細明體" w:hint="eastAsia"/>
                <w:color w:val="000000" w:themeColor="text1"/>
                <w:kern w:val="0"/>
                <w:szCs w:val="24"/>
              </w:rPr>
              <w:t>醫師</w:t>
            </w:r>
          </w:p>
        </w:tc>
        <w:tc>
          <w:tcPr>
            <w:tcW w:w="8895" w:type="dxa"/>
          </w:tcPr>
          <w:p w:rsidR="008B0478" w:rsidRDefault="008B0478" w:rsidP="00CF33FD">
            <w:pPr>
              <w:widowControl/>
              <w:spacing w:line="0" w:lineRule="atLeast"/>
              <w:rPr>
                <w:rFonts w:ascii="Kaiti TC" w:eastAsia="Kaiti TC" w:hAnsi="Kaiti TC" w:cs="新細明體"/>
                <w:color w:val="000000" w:themeColor="text1"/>
                <w:kern w:val="0"/>
              </w:rPr>
            </w:pPr>
            <w:r w:rsidRPr="00EB7BCF">
              <w:rPr>
                <w:rFonts w:ascii="Kaiti TC" w:eastAsia="Kaiti TC" w:hAnsi="Kaiti TC" w:cs="Arial Unicode MS"/>
                <w:b/>
                <w:bCs/>
                <w:color w:val="000000" w:themeColor="text1"/>
                <w:szCs w:val="24"/>
                <w:u w:val="single"/>
              </w:rPr>
              <w:t>飛經走氣派的傳承</w:t>
            </w:r>
            <w:r w:rsidRPr="002E3113">
              <w:rPr>
                <w:rFonts w:ascii="Kaiti TC" w:eastAsia="Kaiti TC" w:hAnsi="Kaiti TC" w:cs="Arial Unicode MS"/>
                <w:color w:val="000000" w:themeColor="text1"/>
                <w:szCs w:val="24"/>
              </w:rPr>
              <w:t>：康茲賡</w:t>
            </w:r>
            <w:r w:rsidRPr="002E3113">
              <w:rPr>
                <w:rFonts w:ascii="Kaiti TC" w:eastAsia="Kaiti TC" w:hAnsi="Kaiti TC" w:cs="Arial Unicode MS"/>
                <w:color w:val="000000" w:themeColor="text1"/>
              </w:rPr>
              <w:sym w:font="Wingdings" w:char="F0E0"/>
            </w:r>
            <w:r w:rsidRPr="002E3113">
              <w:rPr>
                <w:rFonts w:ascii="Kaiti TC" w:eastAsia="Kaiti TC" w:hAnsi="Kaiti TC" w:cs="Arial Unicode MS"/>
                <w:color w:val="000000" w:themeColor="text1"/>
                <w:szCs w:val="24"/>
              </w:rPr>
              <w:t>修養齋</w:t>
            </w:r>
            <w:r w:rsidRPr="002E3113">
              <w:rPr>
                <w:rFonts w:ascii="Kaiti TC" w:eastAsia="Kaiti TC" w:hAnsi="Kaiti TC" w:cs="Arial Unicode MS"/>
                <w:color w:val="000000" w:themeColor="text1"/>
              </w:rPr>
              <w:sym w:font="Wingdings" w:char="F0E0"/>
            </w:r>
            <w:r w:rsidRPr="002E3113">
              <w:rPr>
                <w:rFonts w:ascii="Kaiti TC" w:eastAsia="Kaiti TC" w:hAnsi="Kaiti TC" w:cs="Arial Unicode MS"/>
                <w:color w:val="000000" w:themeColor="text1"/>
                <w:szCs w:val="24"/>
              </w:rPr>
              <w:t>林主冬</w:t>
            </w:r>
            <w:r w:rsidRPr="002E3113">
              <w:rPr>
                <w:rFonts w:ascii="Kaiti TC" w:eastAsia="Kaiti TC" w:hAnsi="Kaiti TC" w:cs="Arial Unicode MS"/>
                <w:color w:val="000000" w:themeColor="text1"/>
              </w:rPr>
              <w:sym w:font="Wingdings" w:char="F0E0"/>
            </w:r>
            <w:r w:rsidRPr="002E3113">
              <w:rPr>
                <w:rFonts w:ascii="Kaiti TC" w:eastAsia="Kaiti TC" w:hAnsi="Kaiti TC" w:cs="Arial Unicode MS"/>
                <w:color w:val="000000" w:themeColor="text1"/>
                <w:szCs w:val="24"/>
              </w:rPr>
              <w:t>吳泓德</w:t>
            </w:r>
            <w:r w:rsidRPr="002E3113">
              <w:rPr>
                <w:rFonts w:ascii="Kaiti TC" w:eastAsia="Kaiti TC" w:hAnsi="Kaiti TC" w:cs="Arial Unicode MS" w:hint="eastAsia"/>
                <w:color w:val="000000" w:themeColor="text1"/>
                <w:szCs w:val="24"/>
              </w:rPr>
              <w:t>。</w:t>
            </w:r>
            <w:r w:rsidRPr="002E3113">
              <w:rPr>
                <w:rFonts w:ascii="Kaiti TC" w:eastAsia="Kaiti TC" w:hAnsi="Kaiti TC" w:cs="Arial Unicode MS"/>
                <w:color w:val="000000" w:themeColor="text1"/>
                <w:szCs w:val="24"/>
              </w:rPr>
              <w:t>本派首重練氣！氣、是中醫的一部分、是人體最重要的元素。氣、摸得到、感覺得到、也看得到！在大會演講上會讓大家見識！若有練氣，在治療上，針會比藥快且無副作用。且練氣時也會排出自身的病氣。</w:t>
            </w:r>
          </w:p>
        </w:tc>
      </w:tr>
      <w:tr w:rsidR="008B0478" w:rsidTr="00CF33FD">
        <w:tc>
          <w:tcPr>
            <w:tcW w:w="1555" w:type="dxa"/>
            <w:vAlign w:val="center"/>
          </w:tcPr>
          <w:p w:rsidR="008B0478" w:rsidRDefault="008B0478" w:rsidP="00CF33FD">
            <w:pPr>
              <w:widowControl/>
              <w:spacing w:line="0" w:lineRule="atLeast"/>
              <w:jc w:val="center"/>
              <w:rPr>
                <w:rFonts w:ascii="Kaiti TC" w:eastAsia="Kaiti TC" w:hAnsi="Kaiti TC" w:cs="新細明體"/>
                <w:color w:val="000000" w:themeColor="text1"/>
                <w:kern w:val="0"/>
              </w:rPr>
            </w:pPr>
            <w:r w:rsidRPr="008B0478">
              <w:rPr>
                <w:rFonts w:ascii="Songti TC" w:eastAsia="Songti TC" w:hAnsi="Songti TC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盧樹森</w:t>
            </w:r>
          </w:p>
          <w:p w:rsidR="008B0478" w:rsidRPr="002E3113" w:rsidRDefault="008B0478" w:rsidP="00CF33FD">
            <w:pPr>
              <w:widowControl/>
              <w:spacing w:line="0" w:lineRule="atLeast"/>
              <w:jc w:val="center"/>
              <w:rPr>
                <w:rFonts w:ascii="Kaiti TC" w:eastAsia="Kaiti TC" w:hAnsi="Kaiti TC" w:cs="新細明體"/>
                <w:color w:val="000000" w:themeColor="text1"/>
                <w:kern w:val="0"/>
              </w:rPr>
            </w:pPr>
            <w:r w:rsidRPr="002E3113">
              <w:rPr>
                <w:rFonts w:ascii="Kaiti TC" w:eastAsia="Kaiti TC" w:hAnsi="Kaiti TC" w:cs="新細明體" w:hint="eastAsia"/>
                <w:color w:val="000000" w:themeColor="text1"/>
                <w:kern w:val="0"/>
                <w:szCs w:val="24"/>
              </w:rPr>
              <w:t>院長</w:t>
            </w:r>
          </w:p>
        </w:tc>
        <w:tc>
          <w:tcPr>
            <w:tcW w:w="8895" w:type="dxa"/>
          </w:tcPr>
          <w:p w:rsidR="008B0478" w:rsidRDefault="008B0478" w:rsidP="00CF33FD">
            <w:pPr>
              <w:widowControl/>
              <w:spacing w:line="0" w:lineRule="atLeast"/>
              <w:rPr>
                <w:rFonts w:ascii="Kaiti TC" w:eastAsia="Kaiti TC" w:hAnsi="Kaiti TC" w:cs="新細明體"/>
                <w:color w:val="000000" w:themeColor="text1"/>
                <w:kern w:val="0"/>
              </w:rPr>
            </w:pPr>
            <w:r w:rsidRPr="002E3113">
              <w:rPr>
                <w:rFonts w:ascii="Kaiti TC" w:eastAsia="Kaiti TC" w:hAnsi="Kaiti TC" w:hint="eastAsia"/>
                <w:color w:val="000000" w:themeColor="text1"/>
                <w:szCs w:val="24"/>
              </w:rPr>
              <w:t>盧</w:t>
            </w:r>
            <w:r>
              <w:rPr>
                <w:rFonts w:ascii="Kaiti TC" w:eastAsia="Kaiti TC" w:hAnsi="Kaiti TC" w:hint="eastAsia"/>
                <w:color w:val="000000" w:themeColor="text1"/>
              </w:rPr>
              <w:t>院長</w:t>
            </w:r>
            <w:r w:rsidRPr="002E3113">
              <w:rPr>
                <w:rFonts w:ascii="Kaiti TC" w:eastAsia="Kaiti TC" w:hAnsi="Kaiti TC" w:hint="eastAsia"/>
                <w:color w:val="000000" w:themeColor="text1"/>
                <w:szCs w:val="24"/>
              </w:rPr>
              <w:t>曾任長庚紀念醫院中醫分院傷科主任，而後自行開業多年，</w:t>
            </w:r>
            <w:r w:rsidRPr="00EB7BCF">
              <w:rPr>
                <w:rFonts w:ascii="Kaiti TC" w:eastAsia="Kaiti TC" w:hAnsi="Kaiti TC" w:hint="eastAsia"/>
                <w:b/>
                <w:bCs/>
                <w:color w:val="000000" w:themeColor="text1"/>
                <w:szCs w:val="24"/>
                <w:u w:val="single"/>
              </w:rPr>
              <w:t>專長正骨整脊整復、推拿按摩手法</w:t>
            </w:r>
            <w:r w:rsidRPr="002E3113">
              <w:rPr>
                <w:rFonts w:ascii="Kaiti TC" w:eastAsia="Kaiti TC" w:hAnsi="Kaiti TC" w:hint="eastAsia"/>
                <w:color w:val="000000" w:themeColor="text1"/>
                <w:szCs w:val="24"/>
              </w:rPr>
              <w:t>，擅長治療運動傷害、腰背痛、關節炎、五十肩、急慢性扭挫傷、跌打損傷及各類酸痛。技術一絕，求診的病患眾多，經驗老道。</w:t>
            </w:r>
          </w:p>
        </w:tc>
      </w:tr>
      <w:tr w:rsidR="008B0478" w:rsidTr="00CF33FD">
        <w:tc>
          <w:tcPr>
            <w:tcW w:w="1555" w:type="dxa"/>
            <w:vAlign w:val="center"/>
          </w:tcPr>
          <w:p w:rsidR="008B0478" w:rsidRPr="002E3113" w:rsidRDefault="008B0478" w:rsidP="00CF33FD">
            <w:pPr>
              <w:widowControl/>
              <w:spacing w:line="0" w:lineRule="atLeast"/>
              <w:jc w:val="center"/>
              <w:rPr>
                <w:rFonts w:ascii="Kaiti TC" w:eastAsia="Kaiti TC" w:hAnsi="Kaiti TC" w:cs="新細明體"/>
                <w:color w:val="000000" w:themeColor="text1"/>
                <w:kern w:val="0"/>
              </w:rPr>
            </w:pPr>
            <w:r w:rsidRPr="008B0478">
              <w:rPr>
                <w:rFonts w:ascii="Songti TC" w:eastAsia="Songti TC" w:hAnsi="Songti TC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盧文瑞</w:t>
            </w:r>
          </w:p>
          <w:p w:rsidR="008B0478" w:rsidRPr="002E3113" w:rsidRDefault="008B0478" w:rsidP="00CF33FD">
            <w:pPr>
              <w:widowControl/>
              <w:spacing w:line="0" w:lineRule="atLeast"/>
              <w:jc w:val="center"/>
              <w:rPr>
                <w:rFonts w:ascii="Kaiti TC" w:eastAsia="Kaiti TC" w:hAnsi="Kaiti TC" w:cs="新細明體"/>
                <w:color w:val="000000" w:themeColor="text1"/>
                <w:kern w:val="0"/>
              </w:rPr>
            </w:pPr>
            <w:r w:rsidRPr="002E3113">
              <w:rPr>
                <w:rFonts w:ascii="Kaiti TC" w:eastAsia="Kaiti TC" w:hAnsi="Kaiti TC" w:cs="新細明體" w:hint="eastAsia"/>
                <w:color w:val="000000" w:themeColor="text1"/>
                <w:kern w:val="0"/>
                <w:szCs w:val="24"/>
              </w:rPr>
              <w:t>院長</w:t>
            </w:r>
          </w:p>
        </w:tc>
        <w:tc>
          <w:tcPr>
            <w:tcW w:w="8895" w:type="dxa"/>
          </w:tcPr>
          <w:p w:rsidR="008B0478" w:rsidRDefault="008B0478" w:rsidP="00CF33FD">
            <w:pPr>
              <w:widowControl/>
              <w:spacing w:line="0" w:lineRule="atLeast"/>
              <w:rPr>
                <w:rFonts w:ascii="Kaiti TC" w:eastAsia="Kaiti TC" w:hAnsi="Kaiti TC" w:cs="新細明體"/>
                <w:color w:val="000000" w:themeColor="text1"/>
                <w:kern w:val="0"/>
              </w:rPr>
            </w:pPr>
            <w:r w:rsidRPr="002E3113">
              <w:rPr>
                <w:rFonts w:ascii="Kaiti TC" w:eastAsia="Kaiti TC" w:hAnsi="Kaiti TC" w:hint="eastAsia"/>
                <w:color w:val="000000" w:themeColor="text1"/>
                <w:szCs w:val="24"/>
              </w:rPr>
              <w:t>盧</w:t>
            </w:r>
            <w:r>
              <w:rPr>
                <w:rFonts w:ascii="Kaiti TC" w:eastAsia="Kaiti TC" w:hAnsi="Kaiti TC" w:hint="eastAsia"/>
                <w:color w:val="000000" w:themeColor="text1"/>
              </w:rPr>
              <w:t>院長</w:t>
            </w:r>
            <w:r w:rsidRPr="002E3113">
              <w:rPr>
                <w:rFonts w:ascii="Kaiti TC" w:eastAsia="Kaiti TC" w:hAnsi="Kaiti TC" w:hint="eastAsia"/>
                <w:color w:val="000000" w:themeColor="text1"/>
                <w:szCs w:val="24"/>
              </w:rPr>
              <w:t>自幼便隨父親習武，多次摘下國際武術競賽金牌，曾被康健雜誌封為「</w:t>
            </w:r>
            <w:r w:rsidRPr="00EB7BCF">
              <w:rPr>
                <w:rFonts w:ascii="Kaiti TC" w:eastAsia="Kaiti TC" w:hAnsi="Kaiti TC" w:hint="eastAsia"/>
                <w:b/>
                <w:bCs/>
                <w:color w:val="000000" w:themeColor="text1"/>
                <w:szCs w:val="24"/>
                <w:u w:val="single"/>
              </w:rPr>
              <w:t>醫界葉問</w:t>
            </w:r>
            <w:r w:rsidRPr="002E3113">
              <w:rPr>
                <w:rFonts w:ascii="Kaiti TC" w:eastAsia="Kaiti TC" w:hAnsi="Kaiti TC" w:hint="eastAsia"/>
                <w:color w:val="000000" w:themeColor="text1"/>
                <w:szCs w:val="24"/>
              </w:rPr>
              <w:t>」。除了武術之外，其精湛的</w:t>
            </w:r>
            <w:r w:rsidRPr="00EB7BCF">
              <w:rPr>
                <w:rFonts w:ascii="Kaiti TC" w:eastAsia="Kaiti TC" w:hAnsi="Kaiti TC" w:hint="eastAsia"/>
                <w:b/>
                <w:bCs/>
                <w:color w:val="000000" w:themeColor="text1"/>
                <w:szCs w:val="24"/>
                <w:u w:val="single"/>
              </w:rPr>
              <w:t>接骨復位技巧</w:t>
            </w:r>
            <w:r w:rsidRPr="002E3113">
              <w:rPr>
                <w:rFonts w:ascii="Kaiti TC" w:eastAsia="Kaiti TC" w:hAnsi="Kaiti TC" w:hint="eastAsia"/>
                <w:color w:val="000000" w:themeColor="text1"/>
                <w:szCs w:val="24"/>
              </w:rPr>
              <w:t>更是為人稱道，讓骨折患者不必開刀就能復原，並減緩許多骨折後遺症，是國內少數極擅長接骨的傷科中醫師。</w:t>
            </w:r>
          </w:p>
        </w:tc>
      </w:tr>
      <w:tr w:rsidR="008B0478" w:rsidTr="00CF33FD">
        <w:tc>
          <w:tcPr>
            <w:tcW w:w="1555" w:type="dxa"/>
            <w:vAlign w:val="center"/>
          </w:tcPr>
          <w:p w:rsidR="008B0478" w:rsidRDefault="008B0478" w:rsidP="00CF33FD">
            <w:pPr>
              <w:widowControl/>
              <w:spacing w:line="0" w:lineRule="atLeast"/>
              <w:jc w:val="center"/>
              <w:rPr>
                <w:rFonts w:ascii="Kaiti TC" w:eastAsia="Kaiti TC" w:hAnsi="Kaiti TC" w:cs="新細明體"/>
                <w:color w:val="000000" w:themeColor="text1"/>
                <w:kern w:val="0"/>
              </w:rPr>
            </w:pPr>
            <w:r w:rsidRPr="008B0478">
              <w:rPr>
                <w:rFonts w:ascii="Songti TC" w:eastAsia="Songti TC" w:hAnsi="Songti TC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柯建新</w:t>
            </w:r>
          </w:p>
          <w:p w:rsidR="008B0478" w:rsidRPr="002E3113" w:rsidRDefault="008B0478" w:rsidP="00CF33FD">
            <w:pPr>
              <w:widowControl/>
              <w:spacing w:line="0" w:lineRule="atLeast"/>
              <w:jc w:val="center"/>
              <w:rPr>
                <w:rFonts w:ascii="Kaiti TC" w:eastAsia="Kaiti TC" w:hAnsi="Kaiti TC" w:cs="新細明體"/>
                <w:color w:val="000000" w:themeColor="text1"/>
                <w:kern w:val="0"/>
              </w:rPr>
            </w:pPr>
            <w:r w:rsidRPr="002E3113">
              <w:rPr>
                <w:rFonts w:ascii="Kaiti TC" w:eastAsia="Kaiti TC" w:hAnsi="Kaiti TC" w:cs="新細明體" w:hint="eastAsia"/>
                <w:color w:val="000000" w:themeColor="text1"/>
                <w:kern w:val="0"/>
                <w:szCs w:val="24"/>
              </w:rPr>
              <w:t>院長</w:t>
            </w:r>
          </w:p>
        </w:tc>
        <w:tc>
          <w:tcPr>
            <w:tcW w:w="8895" w:type="dxa"/>
          </w:tcPr>
          <w:p w:rsidR="008B0478" w:rsidRDefault="008B0478" w:rsidP="00CF33FD">
            <w:pPr>
              <w:widowControl/>
              <w:spacing w:line="0" w:lineRule="atLeast"/>
              <w:rPr>
                <w:rFonts w:ascii="Kaiti TC" w:eastAsia="Kaiti TC" w:hAnsi="Kaiti TC" w:cs="新細明體"/>
                <w:color w:val="000000" w:themeColor="text1"/>
                <w:kern w:val="0"/>
              </w:rPr>
            </w:pPr>
            <w:r>
              <w:rPr>
                <w:rFonts w:ascii="Kaiti TC" w:eastAsia="Kaiti TC" w:hAnsi="Kaiti TC" w:hint="eastAsia"/>
                <w:color w:val="000000" w:themeColor="text1"/>
              </w:rPr>
              <w:t>柯院長為</w:t>
            </w:r>
            <w:r w:rsidRPr="002E3113">
              <w:rPr>
                <w:rFonts w:ascii="Kaiti TC" w:eastAsia="Kaiti TC" w:hAnsi="Kaiti TC" w:hint="eastAsia"/>
                <w:color w:val="000000" w:themeColor="text1"/>
                <w:szCs w:val="24"/>
              </w:rPr>
              <w:t>中醫傷科醫學會理事、前花蓮慈濟醫院中醫部主任，</w:t>
            </w:r>
            <w:r w:rsidRPr="00EB7BCF">
              <w:rPr>
                <w:rFonts w:ascii="Kaiti TC" w:eastAsia="Kaiti TC" w:hAnsi="Kaiti TC" w:hint="eastAsia"/>
                <w:b/>
                <w:bCs/>
                <w:color w:val="000000" w:themeColor="text1"/>
                <w:szCs w:val="24"/>
                <w:u w:val="single"/>
              </w:rPr>
              <w:t>靈活運用經方與時方治療疾病</w:t>
            </w:r>
            <w:r w:rsidRPr="002E3113">
              <w:rPr>
                <w:rFonts w:ascii="Kaiti TC" w:eastAsia="Kaiti TC" w:hAnsi="Kaiti TC" w:hint="eastAsia"/>
                <w:color w:val="000000" w:themeColor="text1"/>
                <w:szCs w:val="24"/>
              </w:rPr>
              <w:t>，骨傷科擅長治療急性扭挫傷及拉傷、久病關節冷痛、腰椎退化等，對於運動傷害與骨折等骨傷科內服藥頗有用藥心得。</w:t>
            </w:r>
          </w:p>
        </w:tc>
      </w:tr>
      <w:tr w:rsidR="008B0478" w:rsidTr="00CF33FD">
        <w:tc>
          <w:tcPr>
            <w:tcW w:w="1555" w:type="dxa"/>
            <w:vAlign w:val="center"/>
          </w:tcPr>
          <w:p w:rsidR="008B0478" w:rsidRDefault="008B0478" w:rsidP="00CF33FD">
            <w:pPr>
              <w:widowControl/>
              <w:spacing w:line="0" w:lineRule="atLeast"/>
              <w:jc w:val="center"/>
              <w:rPr>
                <w:rFonts w:ascii="Kaiti TC" w:eastAsia="Kaiti TC" w:hAnsi="Kaiti TC" w:cs="新細明體"/>
                <w:color w:val="000000" w:themeColor="text1"/>
                <w:kern w:val="0"/>
              </w:rPr>
            </w:pPr>
            <w:r w:rsidRPr="008B0478">
              <w:rPr>
                <w:rFonts w:ascii="Songti TC" w:eastAsia="Songti TC" w:hAnsi="Songti TC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林頌凱</w:t>
            </w:r>
          </w:p>
          <w:p w:rsidR="008B0478" w:rsidRPr="002E3113" w:rsidRDefault="008B0478" w:rsidP="00CF33FD">
            <w:pPr>
              <w:widowControl/>
              <w:spacing w:line="0" w:lineRule="atLeast"/>
              <w:jc w:val="center"/>
              <w:rPr>
                <w:rFonts w:ascii="Kaiti TC" w:eastAsia="Kaiti TC" w:hAnsi="Kaiti TC" w:cs="新細明體"/>
                <w:color w:val="000000" w:themeColor="text1"/>
                <w:kern w:val="0"/>
              </w:rPr>
            </w:pPr>
            <w:r w:rsidRPr="002E3113">
              <w:rPr>
                <w:rFonts w:ascii="Kaiti TC" w:eastAsia="Kaiti TC" w:hAnsi="Kaiti TC" w:cs="新細明體" w:hint="eastAsia"/>
                <w:color w:val="000000" w:themeColor="text1"/>
                <w:kern w:val="0"/>
                <w:szCs w:val="24"/>
              </w:rPr>
              <w:t>主任</w:t>
            </w:r>
          </w:p>
        </w:tc>
        <w:tc>
          <w:tcPr>
            <w:tcW w:w="8895" w:type="dxa"/>
          </w:tcPr>
          <w:p w:rsidR="008B0478" w:rsidRDefault="008B0478" w:rsidP="00CF33FD">
            <w:pPr>
              <w:widowControl/>
              <w:spacing w:line="0" w:lineRule="atLeast"/>
              <w:rPr>
                <w:rFonts w:ascii="Kaiti TC" w:eastAsia="Kaiti TC" w:hAnsi="Kaiti TC" w:cs="新細明體"/>
                <w:color w:val="000000" w:themeColor="text1"/>
                <w:kern w:val="0"/>
              </w:rPr>
            </w:pPr>
            <w:r w:rsidRPr="002E3113">
              <w:rPr>
                <w:rFonts w:ascii="Kaiti TC" w:eastAsia="Kaiti TC" w:hAnsi="Kaiti TC" w:hint="eastAsia"/>
                <w:color w:val="000000" w:themeColor="text1"/>
                <w:kern w:val="0"/>
                <w:szCs w:val="24"/>
              </w:rPr>
              <w:t>林主任為</w:t>
            </w:r>
            <w:r w:rsidRPr="00EB7BCF">
              <w:rPr>
                <w:rFonts w:ascii="Kaiti TC" w:eastAsia="Kaiti TC" w:hAnsi="Kaiti TC" w:hint="eastAsia"/>
                <w:b/>
                <w:bCs/>
                <w:color w:val="000000" w:themeColor="text1"/>
                <w:kern w:val="0"/>
                <w:szCs w:val="24"/>
                <w:u w:val="single"/>
              </w:rPr>
              <w:t>骨</w:t>
            </w:r>
            <w:r w:rsidRPr="00EB7BCF">
              <w:rPr>
                <w:rFonts w:ascii="Kaiti TC" w:eastAsia="Kaiti TC" w:hAnsi="Kaiti TC" w:hint="eastAsia"/>
                <w:b/>
                <w:bCs/>
                <w:color w:val="000000" w:themeColor="text1"/>
                <w:kern w:val="0"/>
                <w:u w:val="single"/>
              </w:rPr>
              <w:t>關</w:t>
            </w:r>
            <w:r w:rsidRPr="00EB7BCF">
              <w:rPr>
                <w:rFonts w:ascii="Kaiti TC" w:eastAsia="Kaiti TC" w:hAnsi="Kaiti TC" w:hint="eastAsia"/>
                <w:b/>
                <w:bCs/>
                <w:color w:val="000000" w:themeColor="text1"/>
                <w:kern w:val="0"/>
                <w:szCs w:val="24"/>
                <w:u w:val="single"/>
              </w:rPr>
              <w:t>節退化與運動傷害之專家</w:t>
            </w:r>
            <w:r w:rsidRPr="002E3113">
              <w:rPr>
                <w:rFonts w:ascii="Kaiti TC" w:eastAsia="Kaiti TC" w:hAnsi="Kaiti TC" w:hint="eastAsia"/>
                <w:color w:val="000000" w:themeColor="text1"/>
                <w:kern w:val="0"/>
                <w:szCs w:val="24"/>
              </w:rPr>
              <w:t>。除了多次擔任國家代表隊隨隊醫師，更為人所知的是</w:t>
            </w:r>
            <w:bookmarkStart w:id="0" w:name="_GoBack"/>
            <w:bookmarkEnd w:id="0"/>
            <w:r w:rsidRPr="002E3113">
              <w:rPr>
                <w:rFonts w:ascii="Kaiti TC" w:eastAsia="Kaiti TC" w:hAnsi="Kaiti TC" w:hint="eastAsia"/>
                <w:color w:val="000000" w:themeColor="text1"/>
                <w:kern w:val="0"/>
                <w:szCs w:val="24"/>
              </w:rPr>
              <w:t>擔任</w:t>
            </w:r>
            <w:proofErr w:type="spellStart"/>
            <w:r w:rsidRPr="008B0478">
              <w:rPr>
                <w:rFonts w:ascii="Kaiti TC" w:eastAsia="Kaiti TC" w:hAnsi="Kaiti TC" w:hint="eastAsia"/>
                <w:b/>
                <w:bCs/>
                <w:color w:val="000000" w:themeColor="text1"/>
                <w:kern w:val="0"/>
                <w:szCs w:val="24"/>
                <w:u w:val="single"/>
              </w:rPr>
              <w:t>Lamigo</w:t>
            </w:r>
            <w:proofErr w:type="spellEnd"/>
            <w:r w:rsidRPr="008B0478">
              <w:rPr>
                <w:rFonts w:ascii="Kaiti TC" w:eastAsia="Kaiti TC" w:hAnsi="Kaiti TC" w:hint="eastAsia"/>
                <w:b/>
                <w:bCs/>
                <w:color w:val="000000" w:themeColor="text1"/>
                <w:kern w:val="0"/>
                <w:szCs w:val="24"/>
                <w:u w:val="single"/>
              </w:rPr>
              <w:t>桃猿職業棒球隊醫療團隊總召集人</w:t>
            </w:r>
            <w:r w:rsidRPr="002E3113">
              <w:rPr>
                <w:rFonts w:ascii="Kaiti TC" w:eastAsia="Kaiti TC" w:hAnsi="Kaiti TC" w:hint="eastAsia"/>
                <w:color w:val="000000" w:themeColor="text1"/>
                <w:kern w:val="0"/>
                <w:szCs w:val="24"/>
              </w:rPr>
              <w:t>。入選</w:t>
            </w:r>
            <w:r w:rsidRPr="00EB7BCF">
              <w:rPr>
                <w:rFonts w:ascii="Kaiti TC" w:eastAsia="Kaiti TC" w:hAnsi="Kaiti TC" w:hint="eastAsia"/>
                <w:b/>
                <w:bCs/>
                <w:color w:val="000000" w:themeColor="text1"/>
                <w:kern w:val="0"/>
                <w:szCs w:val="24"/>
                <w:u w:val="single"/>
              </w:rPr>
              <w:t>商周百大良醫</w:t>
            </w:r>
            <w:r w:rsidRPr="002E3113">
              <w:rPr>
                <w:rFonts w:ascii="Kaiti TC" w:eastAsia="Kaiti TC" w:hAnsi="Kaiti TC" w:hint="eastAsia"/>
                <w:color w:val="000000" w:themeColor="text1"/>
                <w:kern w:val="0"/>
                <w:szCs w:val="24"/>
              </w:rPr>
              <w:t>，常於報章媒體發表運動傷害與痠痛疾病的衛教文章，也經常擔任電視廣播節目的專家來賓，</w:t>
            </w:r>
            <w:r w:rsidRPr="00EB7BCF">
              <w:rPr>
                <w:rFonts w:ascii="Kaiti TC" w:eastAsia="Kaiti TC" w:hAnsi="Kaiti TC" w:hint="eastAsia"/>
                <w:b/>
                <w:bCs/>
                <w:color w:val="000000" w:themeColor="text1"/>
                <w:kern w:val="0"/>
                <w:szCs w:val="24"/>
                <w:u w:val="single"/>
              </w:rPr>
              <w:t>深獲運動員與病患肯定</w:t>
            </w:r>
            <w:r w:rsidRPr="002E3113">
              <w:rPr>
                <w:rFonts w:ascii="Kaiti TC" w:eastAsia="Kaiti TC" w:hAnsi="Kaiti TC" w:hint="eastAsia"/>
                <w:color w:val="000000" w:themeColor="text1"/>
                <w:kern w:val="0"/>
                <w:szCs w:val="24"/>
              </w:rPr>
              <w:t>。</w:t>
            </w:r>
          </w:p>
        </w:tc>
      </w:tr>
      <w:tr w:rsidR="008B0478" w:rsidTr="00CF33FD">
        <w:tc>
          <w:tcPr>
            <w:tcW w:w="1555" w:type="dxa"/>
            <w:vAlign w:val="center"/>
          </w:tcPr>
          <w:p w:rsidR="008B0478" w:rsidRDefault="008B0478" w:rsidP="00CF33FD">
            <w:pPr>
              <w:widowControl/>
              <w:spacing w:line="0" w:lineRule="atLeast"/>
              <w:jc w:val="center"/>
              <w:rPr>
                <w:rFonts w:ascii="Kaiti TC" w:eastAsia="Kaiti TC" w:hAnsi="Kaiti TC" w:cs="新細明體"/>
                <w:color w:val="000000" w:themeColor="text1"/>
                <w:kern w:val="0"/>
              </w:rPr>
            </w:pPr>
            <w:r w:rsidRPr="008B0478">
              <w:rPr>
                <w:rFonts w:ascii="Songti TC" w:eastAsia="Songti TC" w:hAnsi="Songti TC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梁文深</w:t>
            </w:r>
          </w:p>
          <w:p w:rsidR="008B0478" w:rsidRPr="002E3113" w:rsidRDefault="008B0478" w:rsidP="00CF33FD">
            <w:pPr>
              <w:widowControl/>
              <w:spacing w:line="0" w:lineRule="atLeast"/>
              <w:jc w:val="center"/>
              <w:rPr>
                <w:rFonts w:ascii="Kaiti TC" w:eastAsia="Kaiti TC" w:hAnsi="Kaiti TC" w:cs="新細明體"/>
                <w:color w:val="000000" w:themeColor="text1"/>
                <w:kern w:val="0"/>
              </w:rPr>
            </w:pPr>
            <w:r w:rsidRPr="002E3113">
              <w:rPr>
                <w:rFonts w:ascii="Kaiti TC" w:eastAsia="Kaiti TC" w:hAnsi="Kaiti TC" w:cs="新細明體" w:hint="eastAsia"/>
                <w:color w:val="000000" w:themeColor="text1"/>
                <w:kern w:val="0"/>
                <w:szCs w:val="24"/>
              </w:rPr>
              <w:t>醫師</w:t>
            </w:r>
          </w:p>
        </w:tc>
        <w:tc>
          <w:tcPr>
            <w:tcW w:w="8895" w:type="dxa"/>
          </w:tcPr>
          <w:p w:rsidR="008B0478" w:rsidRDefault="008B0478" w:rsidP="00CF33FD">
            <w:pPr>
              <w:widowControl/>
              <w:spacing w:line="0" w:lineRule="atLeast"/>
              <w:rPr>
                <w:rFonts w:ascii="Kaiti TC" w:eastAsia="Kaiti TC" w:hAnsi="Kaiti TC" w:cs="新細明體"/>
                <w:color w:val="000000" w:themeColor="text1"/>
                <w:kern w:val="0"/>
              </w:rPr>
            </w:pPr>
            <w:r w:rsidRPr="002E3113">
              <w:rPr>
                <w:rFonts w:ascii="Kaiti TC" w:eastAsia="Kaiti TC" w:hAnsi="Kaiti TC" w:hint="eastAsia"/>
                <w:color w:val="000000" w:themeColor="text1"/>
                <w:kern w:val="0"/>
                <w:szCs w:val="24"/>
              </w:rPr>
              <w:t>梁醫師為兼具中西雙執照之醫師，從事西醫家庭醫學專科十餘年後，轉專職為中醫，專長為</w:t>
            </w:r>
            <w:r w:rsidRPr="00EB7BCF">
              <w:rPr>
                <w:rFonts w:ascii="Kaiti TC" w:eastAsia="Kaiti TC" w:hAnsi="Kaiti TC" w:hint="eastAsia"/>
                <w:b/>
                <w:bCs/>
                <w:color w:val="000000" w:themeColor="text1"/>
                <w:kern w:val="0"/>
                <w:szCs w:val="24"/>
                <w:u w:val="single"/>
              </w:rPr>
              <w:t>震絡針療法</w:t>
            </w:r>
            <w:r w:rsidRPr="002E3113">
              <w:rPr>
                <w:rFonts w:ascii="Kaiti TC" w:eastAsia="Kaiti TC" w:hAnsi="Kaiti TC" w:hint="eastAsia"/>
                <w:color w:val="000000" w:themeColor="text1"/>
                <w:kern w:val="0"/>
                <w:szCs w:val="24"/>
              </w:rPr>
              <w:t>，於各種疼痛方面，能在短短幾分鐘之內，解決病患的痛苦，</w:t>
            </w:r>
            <w:r w:rsidRPr="00EB7BCF">
              <w:rPr>
                <w:rFonts w:ascii="Kaiti TC" w:eastAsia="Kaiti TC" w:hAnsi="Kaiti TC" w:hint="eastAsia"/>
                <w:b/>
                <w:bCs/>
                <w:color w:val="000000" w:themeColor="text1"/>
                <w:kern w:val="0"/>
                <w:szCs w:val="24"/>
                <w:u w:val="single"/>
              </w:rPr>
              <w:t>並運用中醫獨特的望診與脈診方法</w:t>
            </w:r>
            <w:r w:rsidRPr="002E3113">
              <w:rPr>
                <w:rFonts w:ascii="Kaiti TC" w:eastAsia="Kaiti TC" w:hAnsi="Kaiti TC" w:hint="eastAsia"/>
                <w:color w:val="000000" w:themeColor="text1"/>
                <w:kern w:val="0"/>
                <w:szCs w:val="24"/>
              </w:rPr>
              <w:t>，來確認病患特有的體質，對各種內科疾病的治療也有所見解。</w:t>
            </w:r>
          </w:p>
        </w:tc>
      </w:tr>
      <w:tr w:rsidR="008B0478" w:rsidTr="005115D8">
        <w:trPr>
          <w:trHeight w:val="1416"/>
        </w:trPr>
        <w:tc>
          <w:tcPr>
            <w:tcW w:w="1555" w:type="dxa"/>
            <w:vAlign w:val="center"/>
          </w:tcPr>
          <w:p w:rsidR="008B0478" w:rsidRPr="002E3113" w:rsidRDefault="008B0478" w:rsidP="00CF33FD">
            <w:pPr>
              <w:widowControl/>
              <w:spacing w:line="0" w:lineRule="atLeast"/>
              <w:jc w:val="center"/>
              <w:rPr>
                <w:rFonts w:ascii="Kaiti TC" w:eastAsia="Kaiti TC" w:hAnsi="Kaiti TC" w:cs="新細明體"/>
                <w:color w:val="000000" w:themeColor="text1"/>
                <w:kern w:val="0"/>
              </w:rPr>
            </w:pPr>
            <w:r w:rsidRPr="008B0478">
              <w:rPr>
                <w:rFonts w:ascii="Songti TC" w:eastAsia="Songti TC" w:hAnsi="Songti TC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林維萱</w:t>
            </w:r>
          </w:p>
          <w:p w:rsidR="008B0478" w:rsidRPr="002E3113" w:rsidRDefault="008B0478" w:rsidP="00CF33FD">
            <w:pPr>
              <w:widowControl/>
              <w:spacing w:line="0" w:lineRule="atLeast"/>
              <w:jc w:val="center"/>
              <w:rPr>
                <w:rFonts w:ascii="Kaiti TC" w:eastAsia="Kaiti TC" w:hAnsi="Kaiti TC" w:cs="新細明體"/>
                <w:color w:val="000000" w:themeColor="text1"/>
                <w:kern w:val="0"/>
              </w:rPr>
            </w:pPr>
            <w:r w:rsidRPr="002E3113">
              <w:rPr>
                <w:rFonts w:ascii="Kaiti TC" w:eastAsia="Kaiti TC" w:hAnsi="Kaiti TC" w:cs="新細明體" w:hint="eastAsia"/>
                <w:color w:val="000000" w:themeColor="text1"/>
                <w:kern w:val="0"/>
                <w:szCs w:val="24"/>
              </w:rPr>
              <w:t>物理治療師</w:t>
            </w:r>
          </w:p>
        </w:tc>
        <w:tc>
          <w:tcPr>
            <w:tcW w:w="8895" w:type="dxa"/>
          </w:tcPr>
          <w:p w:rsidR="008B0478" w:rsidRDefault="008B0478" w:rsidP="00CF33FD">
            <w:pPr>
              <w:widowControl/>
              <w:spacing w:line="0" w:lineRule="atLeast"/>
              <w:rPr>
                <w:rFonts w:ascii="Kaiti TC" w:eastAsia="Kaiti TC" w:hAnsi="Kaiti TC" w:cs="新細明體"/>
                <w:color w:val="000000" w:themeColor="text1"/>
                <w:kern w:val="0"/>
              </w:rPr>
            </w:pPr>
            <w:r w:rsidRPr="002E3113">
              <w:rPr>
                <w:rFonts w:ascii="Kaiti TC" w:eastAsia="Kaiti TC" w:hAnsi="Kaiti TC" w:hint="eastAsia"/>
                <w:color w:val="000000" w:themeColor="text1"/>
                <w:szCs w:val="24"/>
              </w:rPr>
              <w:t>林物理治療師，專長為物理治療、運動治療與徒手治療，</w:t>
            </w:r>
            <w:r w:rsidRPr="00EB7BCF">
              <w:rPr>
                <w:rFonts w:ascii="Kaiti TC" w:eastAsia="Kaiti TC" w:hAnsi="Kaiti TC" w:hint="eastAsia"/>
                <w:b/>
                <w:bCs/>
                <w:color w:val="000000" w:themeColor="text1"/>
                <w:szCs w:val="24"/>
                <w:u w:val="single"/>
              </w:rPr>
              <w:t>擁有豐富的特殊族群之運動訓練經驗</w:t>
            </w:r>
            <w:r w:rsidRPr="002E3113">
              <w:rPr>
                <w:rFonts w:ascii="Kaiti TC" w:eastAsia="Kaiti TC" w:hAnsi="Kaiti TC" w:hint="eastAsia"/>
                <w:color w:val="000000" w:themeColor="text1"/>
                <w:szCs w:val="24"/>
              </w:rPr>
              <w:t>，同時擁有皮拉提斯國際認證專業執照，並為</w:t>
            </w:r>
            <w:r w:rsidRPr="00EB7BCF">
              <w:rPr>
                <w:rFonts w:ascii="Kaiti TC" w:eastAsia="Kaiti TC" w:hAnsi="Kaiti TC" w:hint="eastAsia"/>
                <w:b/>
                <w:bCs/>
                <w:color w:val="000000" w:themeColor="text1"/>
                <w:szCs w:val="24"/>
                <w:u w:val="single"/>
              </w:rPr>
              <w:t>專業物理治療國際教育機構的國際講師</w:t>
            </w:r>
            <w:r w:rsidRPr="002E3113">
              <w:rPr>
                <w:rFonts w:ascii="Kaiti TC" w:eastAsia="Kaiti TC" w:hAnsi="Kaiti TC" w:hint="eastAsia"/>
                <w:color w:val="000000" w:themeColor="text1"/>
                <w:szCs w:val="24"/>
              </w:rPr>
              <w:t>，且擅長</w:t>
            </w:r>
            <w:r w:rsidRPr="00EB7BCF">
              <w:rPr>
                <w:rFonts w:ascii="Kaiti TC" w:eastAsia="Kaiti TC" w:hAnsi="Kaiti TC" w:hint="eastAsia"/>
                <w:b/>
                <w:bCs/>
                <w:color w:val="000000" w:themeColor="text1"/>
                <w:szCs w:val="24"/>
                <w:u w:val="single"/>
              </w:rPr>
              <w:t>骨病學派的筋膜與顱薦椎等治療技法</w:t>
            </w:r>
            <w:r w:rsidRPr="002E3113">
              <w:rPr>
                <w:rFonts w:ascii="Kaiti TC" w:eastAsia="Kaiti TC" w:hAnsi="Kaiti TC" w:hint="eastAsia"/>
                <w:color w:val="000000" w:themeColor="text1"/>
                <w:szCs w:val="24"/>
              </w:rPr>
              <w:t>。</w:t>
            </w:r>
          </w:p>
        </w:tc>
      </w:tr>
    </w:tbl>
    <w:p w:rsidR="008B0478" w:rsidRDefault="008B0478" w:rsidP="008B0478">
      <w:pPr>
        <w:spacing w:line="0" w:lineRule="atLeast"/>
        <w:rPr>
          <w:rFonts w:ascii="Kaiti TC" w:eastAsia="Kaiti TC" w:hAnsi="Kaiti TC"/>
          <w:color w:val="000000" w:themeColor="text1"/>
          <w:szCs w:val="24"/>
        </w:rPr>
      </w:pPr>
    </w:p>
    <w:p w:rsidR="003D304E" w:rsidRPr="003375DE" w:rsidRDefault="003D304E" w:rsidP="003D304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標楷體" w:eastAsia="標楷體" w:hAnsi="標楷體"/>
          <w:b/>
          <w:bCs/>
          <w:color w:val="538135" w:themeColor="accent6" w:themeShade="BF"/>
          <w:sz w:val="40"/>
          <w:szCs w:val="40"/>
        </w:rPr>
      </w:pPr>
      <w:r w:rsidRPr="003375DE">
        <w:rPr>
          <w:rFonts w:ascii="標楷體" w:eastAsia="標楷體" w:hAnsi="標楷體" w:hint="eastAsia"/>
          <w:b/>
          <w:bCs/>
          <w:color w:val="538135" w:themeColor="accent6" w:themeShade="BF"/>
          <w:sz w:val="40"/>
          <w:szCs w:val="40"/>
        </w:rPr>
        <w:lastRenderedPageBreak/>
        <w:t>【第九十屆國醫節學術論壇】</w:t>
      </w:r>
    </w:p>
    <w:p w:rsidR="00E31BCC" w:rsidRPr="003375DE" w:rsidRDefault="003D304E" w:rsidP="002059D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標楷體" w:eastAsia="標楷體" w:hAnsi="標楷體"/>
          <w:b/>
          <w:bCs/>
          <w:color w:val="538135" w:themeColor="accent6" w:themeShade="BF"/>
          <w:sz w:val="40"/>
          <w:szCs w:val="40"/>
        </w:rPr>
      </w:pPr>
      <w:r w:rsidRPr="003375DE">
        <w:rPr>
          <w:rFonts w:ascii="標楷體" w:eastAsia="標楷體" w:hAnsi="標楷體" w:hint="eastAsia"/>
          <w:b/>
          <w:bCs/>
          <w:color w:val="538135" w:themeColor="accent6" w:themeShade="BF"/>
          <w:sz w:val="40"/>
          <w:szCs w:val="40"/>
        </w:rPr>
        <w:t>骨折與運動傷害之學術研討會</w:t>
      </w:r>
      <w:r>
        <w:rPr>
          <w:rFonts w:ascii="標楷體" w:eastAsia="標楷體" w:hAnsi="標楷體" w:hint="eastAsia"/>
          <w:b/>
          <w:bCs/>
          <w:color w:val="538135" w:themeColor="accent6" w:themeShade="BF"/>
          <w:sz w:val="40"/>
          <w:szCs w:val="40"/>
        </w:rPr>
        <w:t xml:space="preserve"> </w:t>
      </w:r>
      <w:r w:rsidRPr="003375DE">
        <w:rPr>
          <w:rFonts w:ascii="標楷體" w:eastAsia="標楷體" w:hAnsi="標楷體"/>
          <w:b/>
          <w:bCs/>
          <w:color w:val="538135" w:themeColor="accent6" w:themeShade="BF"/>
          <w:sz w:val="40"/>
          <w:szCs w:val="40"/>
        </w:rPr>
        <w:t>報名表</w:t>
      </w:r>
    </w:p>
    <w:tbl>
      <w:tblPr>
        <w:tblW w:w="5250" w:type="pct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30"/>
        <w:gridCol w:w="567"/>
        <w:gridCol w:w="1013"/>
        <w:gridCol w:w="1120"/>
        <w:gridCol w:w="1284"/>
        <w:gridCol w:w="1123"/>
        <w:gridCol w:w="300"/>
        <w:gridCol w:w="142"/>
        <w:gridCol w:w="2862"/>
      </w:tblGrid>
      <w:tr w:rsidR="00FB6541" w:rsidRPr="00357C2F" w:rsidTr="0090464C">
        <w:trPr>
          <w:cantSplit/>
          <w:trHeight w:hRule="exact" w:val="699"/>
          <w:jc w:val="center"/>
        </w:trPr>
        <w:tc>
          <w:tcPr>
            <w:tcW w:w="1156" w:type="pct"/>
            <w:tcBorders>
              <w:right w:val="single" w:sz="4" w:space="0" w:color="auto"/>
            </w:tcBorders>
            <w:vAlign w:val="center"/>
          </w:tcPr>
          <w:p w:rsidR="00FB6541" w:rsidRPr="00357C2F" w:rsidRDefault="00FB6541" w:rsidP="00253A04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57C2F">
              <w:rPr>
                <w:rFonts w:ascii="標楷體" w:eastAsia="標楷體" w:hAnsi="標楷體" w:hint="eastAsia"/>
                <w:b/>
                <w:sz w:val="28"/>
                <w:szCs w:val="28"/>
              </w:rPr>
              <w:t>姓 名</w:t>
            </w:r>
          </w:p>
        </w:tc>
        <w:tc>
          <w:tcPr>
            <w:tcW w:w="1821" w:type="pct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541" w:rsidRPr="00357C2F" w:rsidRDefault="00FB6541" w:rsidP="00253A04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650" w:type="pct"/>
            <w:gridSpan w:val="2"/>
            <w:tcBorders>
              <w:left w:val="single" w:sz="4" w:space="0" w:color="auto"/>
            </w:tcBorders>
            <w:vAlign w:val="center"/>
          </w:tcPr>
          <w:p w:rsidR="00FB6541" w:rsidRPr="00357C2F" w:rsidRDefault="00FB6541" w:rsidP="00253A04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57C2F">
              <w:rPr>
                <w:rFonts w:ascii="標楷體" w:eastAsia="標楷體" w:hAnsi="標楷體" w:hint="eastAsia"/>
                <w:b/>
                <w:sz w:val="28"/>
                <w:szCs w:val="28"/>
              </w:rPr>
              <w:t>午  餐</w:t>
            </w:r>
          </w:p>
        </w:tc>
        <w:tc>
          <w:tcPr>
            <w:tcW w:w="1373" w:type="pct"/>
            <w:gridSpan w:val="2"/>
            <w:vAlign w:val="center"/>
          </w:tcPr>
          <w:p w:rsidR="00FB6541" w:rsidRPr="00357C2F" w:rsidRDefault="00FB6541" w:rsidP="00253A04">
            <w:pPr>
              <w:snapToGrid w:val="0"/>
              <w:spacing w:line="360" w:lineRule="atLeast"/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357C2F">
              <w:rPr>
                <w:rFonts w:ascii="標楷體" w:eastAsia="標楷體" w:hAnsi="標楷體" w:hint="eastAsia"/>
                <w:sz w:val="28"/>
                <w:szCs w:val="28"/>
              </w:rPr>
              <w:t>□葷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357C2F">
              <w:rPr>
                <w:rFonts w:ascii="標楷體" w:eastAsia="標楷體" w:hAnsi="標楷體" w:hint="eastAsia"/>
                <w:sz w:val="28"/>
                <w:szCs w:val="28"/>
              </w:rPr>
              <w:t>□素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357C2F">
              <w:rPr>
                <w:rFonts w:ascii="標楷體" w:eastAsia="標楷體" w:hAnsi="標楷體" w:hint="eastAsia"/>
                <w:sz w:val="28"/>
                <w:szCs w:val="28"/>
              </w:rPr>
              <w:t>□不需要</w:t>
            </w:r>
          </w:p>
        </w:tc>
      </w:tr>
      <w:tr w:rsidR="00FB6541" w:rsidRPr="00357C2F" w:rsidTr="0090464C">
        <w:trPr>
          <w:cantSplit/>
          <w:trHeight w:hRule="exact" w:val="718"/>
          <w:jc w:val="center"/>
        </w:trPr>
        <w:tc>
          <w:tcPr>
            <w:tcW w:w="1156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B6541" w:rsidRPr="00357C2F" w:rsidRDefault="00FB6541" w:rsidP="00253A04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57C2F">
              <w:rPr>
                <w:rFonts w:ascii="標楷體" w:eastAsia="標楷體" w:hAnsi="標楷體" w:hint="eastAsia"/>
                <w:b/>
                <w:sz w:val="28"/>
                <w:szCs w:val="28"/>
              </w:rPr>
              <w:t>連絡電話</w:t>
            </w:r>
          </w:p>
        </w:tc>
        <w:tc>
          <w:tcPr>
            <w:tcW w:w="3844" w:type="pct"/>
            <w:gridSpan w:val="8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B6541" w:rsidRPr="008D7471" w:rsidRDefault="00FB6541" w:rsidP="00253A04">
            <w:pPr>
              <w:snapToGrid w:val="0"/>
              <w:spacing w:line="36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8D7471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市內電話：　　　　　　　</w:t>
            </w:r>
            <w:r w:rsidRPr="008D7471">
              <w:rPr>
                <w:rFonts w:ascii="標楷體" w:eastAsia="標楷體" w:hAnsi="標楷體"/>
                <w:bCs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 xml:space="preserve">   </w:t>
            </w:r>
            <w:r w:rsidRPr="008D7471">
              <w:rPr>
                <w:rFonts w:ascii="標楷體" w:eastAsia="標楷體" w:hAnsi="標楷體" w:hint="eastAsia"/>
                <w:bCs/>
                <w:sz w:val="28"/>
                <w:szCs w:val="28"/>
              </w:rPr>
              <w:t>手</w:t>
            </w:r>
            <w:r w:rsidRPr="008D7471">
              <w:rPr>
                <w:rFonts w:ascii="標楷體" w:eastAsia="標楷體" w:hAnsi="標楷體"/>
                <w:bCs/>
                <w:sz w:val="28"/>
                <w:szCs w:val="28"/>
              </w:rPr>
              <w:t>機</w:t>
            </w:r>
            <w:r w:rsidRPr="008D7471">
              <w:rPr>
                <w:rFonts w:ascii="標楷體" w:eastAsia="標楷體" w:hAnsi="標楷體" w:hint="eastAsia"/>
                <w:bCs/>
                <w:sz w:val="28"/>
                <w:szCs w:val="28"/>
              </w:rPr>
              <w:t>：</w:t>
            </w:r>
          </w:p>
        </w:tc>
      </w:tr>
      <w:tr w:rsidR="00FB6541" w:rsidRPr="00357C2F" w:rsidTr="0090464C">
        <w:trPr>
          <w:cantSplit/>
          <w:trHeight w:hRule="exact" w:val="977"/>
          <w:jc w:val="center"/>
        </w:trPr>
        <w:tc>
          <w:tcPr>
            <w:tcW w:w="1156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B6541" w:rsidRPr="008D7471" w:rsidRDefault="00FB6541" w:rsidP="00253A04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D7471">
              <w:rPr>
                <w:rFonts w:ascii="標楷體" w:eastAsia="標楷體" w:hAnsi="標楷體" w:hint="eastAsia"/>
                <w:b/>
                <w:sz w:val="28"/>
                <w:szCs w:val="28"/>
              </w:rPr>
              <w:t>如何得知</w:t>
            </w:r>
          </w:p>
          <w:p w:rsidR="00FB6541" w:rsidRPr="00BA4738" w:rsidRDefault="00FB6541" w:rsidP="00253A04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D7471">
              <w:rPr>
                <w:rFonts w:ascii="標楷體" w:eastAsia="標楷體" w:hAnsi="標楷體" w:hint="eastAsia"/>
                <w:b/>
                <w:sz w:val="28"/>
                <w:szCs w:val="28"/>
              </w:rPr>
              <w:t>本研討會訊息</w:t>
            </w:r>
          </w:p>
        </w:tc>
        <w:tc>
          <w:tcPr>
            <w:tcW w:w="3844" w:type="pct"/>
            <w:gridSpan w:val="8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B6541" w:rsidRDefault="00FB6541" w:rsidP="00253A04">
            <w:pPr>
              <w:snapToGrid w:val="0"/>
              <w:spacing w:afterLines="50" w:after="180" w:line="36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D7471">
              <w:rPr>
                <w:rFonts w:ascii="標楷體" w:eastAsia="標楷體" w:hAnsi="標楷體" w:hint="eastAsia"/>
                <w:sz w:val="28"/>
                <w:szCs w:val="28"/>
              </w:rPr>
              <w:t xml:space="preserve">□海報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8D7471">
              <w:rPr>
                <w:rFonts w:ascii="標楷體" w:eastAsia="標楷體" w:hAnsi="標楷體" w:hint="eastAsia"/>
                <w:sz w:val="28"/>
                <w:szCs w:val="28"/>
              </w:rPr>
              <w:t>□網路(Fb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 w:rsidRPr="008D7471">
              <w:rPr>
                <w:rFonts w:ascii="標楷體" w:eastAsia="標楷體" w:hAnsi="標楷體" w:hint="eastAsia"/>
                <w:sz w:val="28"/>
                <w:szCs w:val="28"/>
              </w:rPr>
              <w:t xml:space="preserve">Line)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8D7471">
              <w:rPr>
                <w:rFonts w:ascii="標楷體" w:eastAsia="標楷體" w:hAnsi="標楷體" w:hint="eastAsia"/>
                <w:sz w:val="28"/>
                <w:szCs w:val="28"/>
              </w:rPr>
              <w:t xml:space="preserve">□紙本信件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8D7471">
              <w:rPr>
                <w:rFonts w:ascii="標楷體" w:eastAsia="標楷體" w:hAnsi="標楷體" w:hint="eastAsia"/>
                <w:sz w:val="28"/>
                <w:szCs w:val="28"/>
              </w:rPr>
              <w:t xml:space="preserve">□公會宣傳　</w:t>
            </w:r>
          </w:p>
          <w:p w:rsidR="00FB6541" w:rsidRPr="008D7471" w:rsidRDefault="00FB6541" w:rsidP="00253A04">
            <w:pPr>
              <w:snapToGrid w:val="0"/>
              <w:spacing w:afterLines="50" w:after="180" w:line="36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D7471">
              <w:rPr>
                <w:rFonts w:ascii="標楷體" w:eastAsia="標楷體" w:hAnsi="標楷體" w:hint="eastAsia"/>
                <w:sz w:val="28"/>
                <w:szCs w:val="28"/>
              </w:rPr>
              <w:t xml:space="preserve">□其他： </w:t>
            </w:r>
            <w:r w:rsidRPr="008D7471">
              <w:rPr>
                <w:rFonts w:ascii="標楷體" w:eastAsia="標楷體" w:hAnsi="標楷體"/>
                <w:sz w:val="28"/>
                <w:szCs w:val="28"/>
              </w:rPr>
              <w:t xml:space="preserve">            </w:t>
            </w:r>
          </w:p>
        </w:tc>
      </w:tr>
      <w:tr w:rsidR="003D304E" w:rsidRPr="00357C2F" w:rsidTr="00253A04">
        <w:trPr>
          <w:cantSplit/>
          <w:trHeight w:hRule="exact" w:val="680"/>
          <w:jc w:val="center"/>
        </w:trPr>
        <w:tc>
          <w:tcPr>
            <w:tcW w:w="5000" w:type="pct"/>
            <w:gridSpan w:val="9"/>
            <w:vAlign w:val="center"/>
          </w:tcPr>
          <w:p w:rsidR="003D304E" w:rsidRPr="00357C2F" w:rsidRDefault="003D304E" w:rsidP="00253A04">
            <w:pPr>
              <w:snapToGrid w:val="0"/>
              <w:spacing w:line="36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57C2F">
              <w:rPr>
                <w:rFonts w:ascii="標楷體" w:eastAsia="標楷體" w:hAnsi="標楷體" w:hint="eastAsia"/>
                <w:b/>
                <w:sz w:val="28"/>
                <w:szCs w:val="28"/>
              </w:rPr>
              <w:t>匯款帳號</w:t>
            </w:r>
            <w:r w:rsidRPr="0030288F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後五碼</w:t>
            </w:r>
            <w:r w:rsidRPr="00357C2F">
              <w:rPr>
                <w:rFonts w:ascii="標楷體" w:eastAsia="標楷體" w:hAnsi="標楷體" w:hint="eastAsia"/>
                <w:sz w:val="28"/>
                <w:szCs w:val="28"/>
              </w:rPr>
              <w:t xml:space="preserve">：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357C2F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357C2F">
              <w:rPr>
                <w:rFonts w:ascii="標楷體" w:eastAsia="標楷體" w:hAnsi="標楷體" w:hint="eastAsia"/>
                <w:b/>
                <w:sz w:val="28"/>
                <w:szCs w:val="28"/>
              </w:rPr>
              <w:t>匯款</w:t>
            </w:r>
            <w:r w:rsidRPr="00357C2F">
              <w:rPr>
                <w:rFonts w:ascii="標楷體" w:eastAsia="標楷體" w:hAnsi="標楷體" w:hint="eastAsia"/>
                <w:sz w:val="28"/>
                <w:szCs w:val="28"/>
              </w:rPr>
              <w:t>日期：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</w:t>
            </w:r>
            <w:r w:rsidRPr="003375DE">
              <w:rPr>
                <w:rFonts w:ascii="標楷體" w:eastAsia="標楷體" w:hAnsi="標楷體" w:hint="eastAsia"/>
                <w:szCs w:val="24"/>
              </w:rPr>
              <w:t>(以ATM、匯款、網路繳費報名者必填)</w:t>
            </w:r>
          </w:p>
        </w:tc>
      </w:tr>
      <w:tr w:rsidR="003D304E" w:rsidRPr="00357C2F" w:rsidTr="00FB6541">
        <w:trPr>
          <w:cantSplit/>
          <w:trHeight w:val="648"/>
          <w:jc w:val="center"/>
        </w:trPr>
        <w:tc>
          <w:tcPr>
            <w:tcW w:w="1878" w:type="pct"/>
            <w:gridSpan w:val="3"/>
            <w:vAlign w:val="center"/>
          </w:tcPr>
          <w:p w:rsidR="003D304E" w:rsidRPr="00357C2F" w:rsidRDefault="003D304E" w:rsidP="00253A04">
            <w:pPr>
              <w:snapToGrid w:val="0"/>
              <w:spacing w:line="36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57C2F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357C2F">
              <w:rPr>
                <w:rFonts w:ascii="標楷體" w:eastAsia="標楷體" w:hAnsi="標楷體" w:hint="eastAsia"/>
                <w:szCs w:val="24"/>
              </w:rPr>
              <w:t xml:space="preserve">申請中醫師學分(8學分) </w:t>
            </w:r>
            <w:r w:rsidRPr="00357C2F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357C2F"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 w:rsidRPr="00357C2F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357C2F">
              <w:rPr>
                <w:rFonts w:ascii="標楷體" w:eastAsia="標楷體" w:hAnsi="標楷體"/>
                <w:sz w:val="28"/>
                <w:szCs w:val="28"/>
              </w:rPr>
              <w:t xml:space="preserve">              </w:t>
            </w:r>
            <w:r w:rsidRPr="00357C2F">
              <w:rPr>
                <w:rFonts w:ascii="標楷體" w:eastAsia="標楷體" w:hAnsi="標楷體" w:hint="eastAsia"/>
                <w:sz w:val="28"/>
                <w:szCs w:val="28"/>
              </w:rPr>
              <w:t xml:space="preserve">     </w:t>
            </w:r>
            <w:r w:rsidRPr="00357C2F">
              <w:rPr>
                <w:rFonts w:ascii="標楷體" w:eastAsia="標楷體" w:hAnsi="標楷體"/>
                <w:sz w:val="28"/>
                <w:szCs w:val="28"/>
              </w:rPr>
              <w:t xml:space="preserve">                                                     </w:t>
            </w:r>
          </w:p>
        </w:tc>
        <w:tc>
          <w:tcPr>
            <w:tcW w:w="512" w:type="pct"/>
            <w:vAlign w:val="center"/>
          </w:tcPr>
          <w:p w:rsidR="003D304E" w:rsidRPr="00C81FEA" w:rsidRDefault="003D304E" w:rsidP="00253A04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81FEA">
              <w:rPr>
                <w:rFonts w:ascii="標楷體" w:eastAsia="標楷體" w:hAnsi="標楷體" w:hint="eastAsia"/>
                <w:b/>
                <w:sz w:val="28"/>
                <w:szCs w:val="28"/>
              </w:rPr>
              <w:t>中醫師</w:t>
            </w:r>
          </w:p>
          <w:p w:rsidR="003D304E" w:rsidRPr="00357C2F" w:rsidRDefault="003D304E" w:rsidP="00253A04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81FEA">
              <w:rPr>
                <w:rFonts w:ascii="標楷體" w:eastAsia="標楷體" w:hAnsi="標楷體" w:hint="eastAsia"/>
                <w:b/>
                <w:sz w:val="28"/>
                <w:szCs w:val="28"/>
              </w:rPr>
              <w:t>證書號</w:t>
            </w:r>
          </w:p>
        </w:tc>
        <w:tc>
          <w:tcPr>
            <w:tcW w:w="1100" w:type="pct"/>
            <w:gridSpan w:val="2"/>
            <w:vAlign w:val="center"/>
          </w:tcPr>
          <w:p w:rsidR="003D304E" w:rsidRPr="00357C2F" w:rsidRDefault="003D304E" w:rsidP="00253A04">
            <w:pPr>
              <w:snapToGrid w:val="0"/>
              <w:spacing w:line="36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10" w:type="pct"/>
            <w:gridSpan w:val="3"/>
            <w:vAlign w:val="center"/>
          </w:tcPr>
          <w:p w:rsidR="003D304E" w:rsidRPr="00357C2F" w:rsidRDefault="003D304E" w:rsidP="00253A04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57C2F">
              <w:rPr>
                <w:rFonts w:ascii="標楷體" w:eastAsia="標楷體" w:hAnsi="標楷體" w:hint="eastAsia"/>
                <w:b/>
                <w:sz w:val="28"/>
                <w:szCs w:val="28"/>
              </w:rPr>
              <w:t>身份證</w:t>
            </w:r>
            <w:r w:rsidRPr="00C81FEA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字號</w:t>
            </w:r>
          </w:p>
        </w:tc>
      </w:tr>
      <w:tr w:rsidR="003D304E" w:rsidRPr="00357C2F" w:rsidTr="00FB6541">
        <w:trPr>
          <w:cantSplit/>
          <w:trHeight w:val="680"/>
          <w:jc w:val="center"/>
        </w:trPr>
        <w:tc>
          <w:tcPr>
            <w:tcW w:w="1878" w:type="pct"/>
            <w:gridSpan w:val="3"/>
            <w:vAlign w:val="center"/>
          </w:tcPr>
          <w:p w:rsidR="003D304E" w:rsidRPr="00357C2F" w:rsidRDefault="003D304E" w:rsidP="00253A04">
            <w:pPr>
              <w:snapToGrid w:val="0"/>
              <w:spacing w:line="36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57C2F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357C2F">
              <w:rPr>
                <w:rFonts w:ascii="標楷體" w:eastAsia="標楷體" w:hAnsi="標楷體" w:hint="eastAsia"/>
                <w:szCs w:val="24"/>
              </w:rPr>
              <w:t>申請中醫傷科醫學會學分(8學分)</w:t>
            </w:r>
          </w:p>
        </w:tc>
        <w:tc>
          <w:tcPr>
            <w:tcW w:w="512" w:type="pct"/>
            <w:vAlign w:val="center"/>
          </w:tcPr>
          <w:p w:rsidR="003D304E" w:rsidRPr="00C81FEA" w:rsidRDefault="003D304E" w:rsidP="00253A04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81FEA">
              <w:rPr>
                <w:rFonts w:ascii="標楷體" w:eastAsia="標楷體" w:hAnsi="標楷體" w:hint="eastAsia"/>
                <w:b/>
                <w:sz w:val="28"/>
                <w:szCs w:val="28"/>
              </w:rPr>
              <w:t>會員</w:t>
            </w:r>
          </w:p>
          <w:p w:rsidR="003D304E" w:rsidRPr="00357C2F" w:rsidRDefault="003D304E" w:rsidP="00253A04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81FEA">
              <w:rPr>
                <w:rFonts w:ascii="標楷體" w:eastAsia="標楷體" w:hAnsi="標楷體" w:hint="eastAsia"/>
                <w:b/>
                <w:sz w:val="28"/>
                <w:szCs w:val="28"/>
              </w:rPr>
              <w:t>編號</w:t>
            </w:r>
          </w:p>
        </w:tc>
        <w:tc>
          <w:tcPr>
            <w:tcW w:w="1100" w:type="pct"/>
            <w:gridSpan w:val="2"/>
            <w:vAlign w:val="center"/>
          </w:tcPr>
          <w:p w:rsidR="003D304E" w:rsidRPr="00357C2F" w:rsidRDefault="003D304E" w:rsidP="00253A04">
            <w:pPr>
              <w:snapToGrid w:val="0"/>
              <w:spacing w:line="36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10" w:type="pct"/>
            <w:gridSpan w:val="3"/>
            <w:vAlign w:val="center"/>
          </w:tcPr>
          <w:p w:rsidR="003D304E" w:rsidRPr="00357C2F" w:rsidRDefault="003D304E" w:rsidP="00253A04">
            <w:pPr>
              <w:snapToGrid w:val="0"/>
              <w:spacing w:line="36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D304E" w:rsidRPr="00357C2F" w:rsidTr="00253A04">
        <w:trPr>
          <w:cantSplit/>
          <w:trHeight w:val="420"/>
          <w:jc w:val="center"/>
        </w:trPr>
        <w:tc>
          <w:tcPr>
            <w:tcW w:w="5000" w:type="pct"/>
            <w:gridSpan w:val="9"/>
            <w:shd w:val="clear" w:color="auto" w:fill="E2EFD9" w:themeFill="accent6" w:themeFillTint="33"/>
            <w:vAlign w:val="center"/>
          </w:tcPr>
          <w:p w:rsidR="003D304E" w:rsidRPr="00357C2F" w:rsidRDefault="003D304E" w:rsidP="00253A04">
            <w:pPr>
              <w:snapToGrid w:val="0"/>
              <w:spacing w:line="36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57C2F">
              <w:rPr>
                <w:rFonts w:ascii="標楷體" w:eastAsia="標楷體" w:hAnsi="標楷體" w:hint="eastAsia"/>
                <w:b/>
                <w:sz w:val="28"/>
                <w:szCs w:val="28"/>
              </w:rPr>
              <w:t>請勾選您欲報名之項目：</w:t>
            </w:r>
          </w:p>
          <w:p w:rsidR="003D304E" w:rsidRPr="00DB0033" w:rsidRDefault="003D304E" w:rsidP="003D304E">
            <w:pPr>
              <w:pStyle w:val="a6"/>
              <w:numPr>
                <w:ilvl w:val="0"/>
                <w:numId w:val="1"/>
              </w:numPr>
              <w:snapToGrid w:val="0"/>
              <w:spacing w:line="360" w:lineRule="atLeas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B0033">
              <w:rPr>
                <w:rFonts w:ascii="標楷體" w:eastAsia="標楷體" w:hAnsi="標楷體"/>
                <w:b/>
                <w:bCs/>
                <w:sz w:val="28"/>
                <w:szCs w:val="28"/>
              </w:rPr>
              <w:t>即日起至</w:t>
            </w:r>
            <w:r w:rsidRPr="006A550F">
              <w:rPr>
                <w:rFonts w:ascii="標楷體" w:eastAsia="標楷體" w:hAnsi="標楷體"/>
                <w:b/>
                <w:bCs/>
                <w:sz w:val="28"/>
                <w:szCs w:val="28"/>
              </w:rPr>
              <w:t>1</w:t>
            </w:r>
            <w:r w:rsidRPr="006A550F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09年</w:t>
            </w:r>
            <w:r w:rsidR="006B58F1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7</w:t>
            </w:r>
            <w:r w:rsidRPr="006A550F">
              <w:rPr>
                <w:rFonts w:ascii="標楷體" w:eastAsia="標楷體" w:hAnsi="標楷體"/>
                <w:b/>
                <w:bCs/>
                <w:sz w:val="28"/>
                <w:szCs w:val="28"/>
              </w:rPr>
              <w:t>月</w:t>
            </w:r>
            <w:r w:rsidR="00C43660">
              <w:rPr>
                <w:rFonts w:ascii="標楷體" w:eastAsia="標楷體" w:hAnsi="標楷體"/>
                <w:b/>
                <w:bCs/>
                <w:sz w:val="28"/>
                <w:szCs w:val="28"/>
              </w:rPr>
              <w:t>1</w:t>
            </w:r>
            <w:r w:rsidR="006B58F1">
              <w:rPr>
                <w:rFonts w:ascii="標楷體" w:eastAsia="標楷體" w:hAnsi="標楷體"/>
                <w:b/>
                <w:bCs/>
                <w:sz w:val="28"/>
                <w:szCs w:val="28"/>
              </w:rPr>
              <w:t>9</w:t>
            </w: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日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以前報名者，提供便當</w:t>
            </w:r>
            <w:r w:rsidRPr="00DB0033">
              <w:rPr>
                <w:rFonts w:ascii="標楷體" w:eastAsia="標楷體" w:hAnsi="標楷體" w:hint="eastAsia"/>
                <w:b/>
                <w:sz w:val="28"/>
                <w:szCs w:val="28"/>
              </w:rPr>
              <w:t>及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研討會手冊。</w:t>
            </w:r>
          </w:p>
          <w:p w:rsidR="003D304E" w:rsidRDefault="0090464C" w:rsidP="003D304E">
            <w:pPr>
              <w:pStyle w:val="a6"/>
              <w:numPr>
                <w:ilvl w:val="0"/>
                <w:numId w:val="1"/>
              </w:numPr>
              <w:snapToGrid w:val="0"/>
              <w:spacing w:line="360" w:lineRule="atLeas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因防疫措施，故</w:t>
            </w:r>
            <w:r w:rsidR="001952D5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座位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採取實名制</w:t>
            </w:r>
            <w:r w:rsidR="001952D5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安排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，109年7月2</w:t>
            </w: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日以後無法報名</w:t>
            </w:r>
            <w:r w:rsidR="003D304E" w:rsidRPr="00C81FEA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。</w:t>
            </w:r>
          </w:p>
          <w:p w:rsidR="003D304E" w:rsidRPr="006A550F" w:rsidRDefault="003D304E" w:rsidP="0090464C">
            <w:pPr>
              <w:pStyle w:val="a6"/>
              <w:numPr>
                <w:ilvl w:val="0"/>
                <w:numId w:val="1"/>
              </w:numPr>
              <w:snapToGrid w:val="0"/>
              <w:spacing w:line="360" w:lineRule="atLeas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A550F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繳款後</w:t>
            </w:r>
            <w:r w:rsidR="0090464C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因故</w:t>
            </w:r>
            <w:r w:rsidRPr="006A550F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未能參加者</w:t>
            </w:r>
            <w:r w:rsidR="0090464C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(</w:t>
            </w:r>
            <w:r w:rsidR="006863E8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例如:健康因素、</w:t>
            </w:r>
            <w:r w:rsidR="0090464C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無法配合防疫措施)</w:t>
            </w:r>
            <w:r w:rsidRPr="006A550F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、中途退出者、當日重覆申請學分者等</w:t>
            </w: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，</w:t>
            </w:r>
            <w:r w:rsidRPr="006A550F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恕不退費及不給點數。</w:t>
            </w:r>
          </w:p>
        </w:tc>
      </w:tr>
      <w:tr w:rsidR="003D304E" w:rsidRPr="00357C2F" w:rsidTr="00FB6541">
        <w:trPr>
          <w:cantSplit/>
          <w:trHeight w:hRule="exact" w:val="735"/>
          <w:jc w:val="center"/>
        </w:trPr>
        <w:tc>
          <w:tcPr>
            <w:tcW w:w="2390" w:type="pct"/>
            <w:gridSpan w:val="4"/>
            <w:vAlign w:val="center"/>
          </w:tcPr>
          <w:p w:rsidR="003D304E" w:rsidRPr="008D7471" w:rsidRDefault="003D304E" w:rsidP="00253A04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D7471">
              <w:rPr>
                <w:rFonts w:ascii="標楷體" w:eastAsia="標楷體" w:hAnsi="標楷體" w:hint="eastAsia"/>
                <w:szCs w:val="24"/>
              </w:rPr>
              <w:t>報名費</w:t>
            </w:r>
          </w:p>
        </w:tc>
        <w:tc>
          <w:tcPr>
            <w:tcW w:w="1302" w:type="pct"/>
            <w:gridSpan w:val="4"/>
            <w:vAlign w:val="center"/>
          </w:tcPr>
          <w:p w:rsidR="003D304E" w:rsidRPr="008D7471" w:rsidRDefault="003D304E" w:rsidP="00253A04">
            <w:pPr>
              <w:snapToGrid w:val="0"/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8D7471">
              <w:rPr>
                <w:rFonts w:ascii="標楷體" w:eastAsia="標楷體" w:hAnsi="標楷體" w:hint="eastAsia"/>
                <w:szCs w:val="24"/>
              </w:rPr>
              <w:t>□</w:t>
            </w:r>
            <w:r w:rsidRPr="00CC4FD4">
              <w:rPr>
                <w:rFonts w:ascii="標楷體" w:eastAsia="標楷體" w:hAnsi="標楷體" w:hint="eastAsia"/>
                <w:bCs/>
                <w:szCs w:val="24"/>
              </w:rPr>
              <w:t>不</w:t>
            </w:r>
            <w:r w:rsidRPr="00CC4FD4">
              <w:rPr>
                <w:rFonts w:ascii="標楷體" w:eastAsia="標楷體" w:hAnsi="標楷體"/>
                <w:bCs/>
                <w:szCs w:val="24"/>
              </w:rPr>
              <w:t>申請</w:t>
            </w:r>
            <w:r w:rsidRPr="00CC4FD4">
              <w:rPr>
                <w:rFonts w:ascii="標楷體" w:eastAsia="標楷體" w:hAnsi="標楷體" w:hint="eastAsia"/>
                <w:bCs/>
                <w:szCs w:val="24"/>
              </w:rPr>
              <w:t>中醫師</w:t>
            </w:r>
            <w:r w:rsidRPr="00CC4FD4">
              <w:rPr>
                <w:rFonts w:ascii="標楷體" w:eastAsia="標楷體" w:hAnsi="標楷體"/>
                <w:bCs/>
                <w:szCs w:val="24"/>
              </w:rPr>
              <w:t>學分</w:t>
            </w:r>
            <w:r w:rsidRPr="008D7471">
              <w:rPr>
                <w:rFonts w:ascii="標楷體" w:eastAsia="標楷體" w:hAnsi="標楷體"/>
                <w:szCs w:val="24"/>
              </w:rPr>
              <w:br/>
            </w:r>
            <w:r w:rsidRPr="008D7471">
              <w:rPr>
                <w:rFonts w:ascii="標楷體" w:eastAsia="標楷體" w:hAnsi="標楷體" w:hint="eastAsia"/>
                <w:szCs w:val="24"/>
              </w:rPr>
              <w:t>□申請中醫傷科學會學分</w:t>
            </w:r>
          </w:p>
        </w:tc>
        <w:tc>
          <w:tcPr>
            <w:tcW w:w="1308" w:type="pct"/>
            <w:vAlign w:val="center"/>
          </w:tcPr>
          <w:p w:rsidR="003D304E" w:rsidRPr="008D7471" w:rsidRDefault="003D304E" w:rsidP="00253A04">
            <w:pPr>
              <w:kinsoku w:val="0"/>
              <w:snapToGrid w:val="0"/>
              <w:spacing w:line="300" w:lineRule="exact"/>
              <w:ind w:right="454"/>
              <w:rPr>
                <w:rFonts w:ascii="標楷體" w:eastAsia="標楷體" w:hAnsi="標楷體"/>
                <w:szCs w:val="24"/>
              </w:rPr>
            </w:pPr>
            <w:r w:rsidRPr="008D7471">
              <w:rPr>
                <w:rFonts w:ascii="標楷體" w:eastAsia="標楷體" w:hAnsi="標楷體" w:hint="eastAsia"/>
                <w:szCs w:val="24"/>
              </w:rPr>
              <w:t>□申請中醫師學分</w:t>
            </w:r>
          </w:p>
          <w:p w:rsidR="003D304E" w:rsidRPr="008D7471" w:rsidRDefault="003D304E" w:rsidP="00253A04">
            <w:pPr>
              <w:kinsoku w:val="0"/>
              <w:snapToGrid w:val="0"/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8D7471">
              <w:rPr>
                <w:rFonts w:ascii="標楷體" w:eastAsia="標楷體" w:hAnsi="標楷體" w:hint="eastAsia"/>
                <w:szCs w:val="24"/>
              </w:rPr>
              <w:t>□申請中醫傷科學會學分</w:t>
            </w:r>
          </w:p>
        </w:tc>
      </w:tr>
      <w:tr w:rsidR="0090464C" w:rsidRPr="00357C2F" w:rsidTr="0090464C">
        <w:trPr>
          <w:cantSplit/>
          <w:trHeight w:val="482"/>
          <w:jc w:val="center"/>
        </w:trPr>
        <w:tc>
          <w:tcPr>
            <w:tcW w:w="1156" w:type="pct"/>
            <w:vAlign w:val="center"/>
          </w:tcPr>
          <w:p w:rsidR="0090464C" w:rsidRPr="008D7471" w:rsidRDefault="0090464C" w:rsidP="00253A04">
            <w:pPr>
              <w:snapToGrid w:val="0"/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8D7471">
              <w:rPr>
                <w:rFonts w:ascii="標楷體" w:eastAsia="標楷體" w:hAnsi="標楷體" w:hint="eastAsia"/>
                <w:szCs w:val="24"/>
              </w:rPr>
              <w:t>一般報名</w:t>
            </w:r>
            <w:r w:rsidRPr="00FB6541">
              <w:rPr>
                <w:rFonts w:ascii="標楷體" w:eastAsia="標楷體" w:hAnsi="標楷體" w:hint="eastAsia"/>
                <w:szCs w:val="24"/>
              </w:rPr>
              <w:t>(非台中市中醫師公會會員)</w:t>
            </w:r>
          </w:p>
        </w:tc>
        <w:tc>
          <w:tcPr>
            <w:tcW w:w="1234" w:type="pct"/>
            <w:gridSpan w:val="3"/>
            <w:vAlign w:val="center"/>
          </w:tcPr>
          <w:p w:rsidR="0090464C" w:rsidRPr="008D7471" w:rsidRDefault="0090464C" w:rsidP="00253A04">
            <w:pPr>
              <w:snapToGrid w:val="0"/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即日起至</w:t>
            </w:r>
            <w:r w:rsidRPr="008D7471">
              <w:rPr>
                <w:rFonts w:ascii="標楷體" w:eastAsia="標楷體" w:hAnsi="標楷體" w:hint="eastAsia"/>
                <w:bCs/>
                <w:szCs w:val="24"/>
              </w:rPr>
              <w:t>109/0</w:t>
            </w:r>
            <w:r>
              <w:rPr>
                <w:rFonts w:ascii="標楷體" w:eastAsia="標楷體" w:hAnsi="標楷體"/>
                <w:bCs/>
                <w:szCs w:val="24"/>
              </w:rPr>
              <w:t>7</w:t>
            </w:r>
            <w:r w:rsidRPr="008D7471">
              <w:rPr>
                <w:rFonts w:ascii="標楷體" w:eastAsia="標楷體" w:hAnsi="標楷體" w:hint="eastAsia"/>
                <w:bCs/>
                <w:szCs w:val="24"/>
              </w:rPr>
              <w:t>/</w:t>
            </w:r>
            <w:r>
              <w:rPr>
                <w:rFonts w:ascii="標楷體" w:eastAsia="標楷體" w:hAnsi="標楷體" w:hint="eastAsia"/>
                <w:bCs/>
                <w:szCs w:val="24"/>
              </w:rPr>
              <w:t>19以前</w:t>
            </w:r>
          </w:p>
        </w:tc>
        <w:tc>
          <w:tcPr>
            <w:tcW w:w="1302" w:type="pct"/>
            <w:gridSpan w:val="4"/>
            <w:vAlign w:val="center"/>
          </w:tcPr>
          <w:p w:rsidR="0090464C" w:rsidRPr="008D7471" w:rsidRDefault="0090464C" w:rsidP="00FB6541">
            <w:pPr>
              <w:kinsoku w:val="0"/>
              <w:snapToGrid w:val="0"/>
              <w:spacing w:line="300" w:lineRule="exact"/>
              <w:ind w:firstLineChars="350" w:firstLine="840"/>
              <w:rPr>
                <w:rFonts w:ascii="標楷體" w:eastAsia="標楷體" w:hAnsi="標楷體"/>
                <w:szCs w:val="24"/>
              </w:rPr>
            </w:pPr>
            <w:r w:rsidRPr="008D7471">
              <w:rPr>
                <w:rFonts w:ascii="標楷體" w:eastAsia="標楷體" w:hAnsi="標楷體" w:hint="eastAsia"/>
                <w:szCs w:val="24"/>
              </w:rPr>
              <w:t>□</w:t>
            </w:r>
            <w:r w:rsidRPr="008D7471">
              <w:rPr>
                <w:rFonts w:ascii="標楷體" w:eastAsia="標楷體" w:hAnsi="標楷體"/>
                <w:szCs w:val="24"/>
              </w:rPr>
              <w:t>1</w:t>
            </w:r>
            <w:r w:rsidRPr="008D7471">
              <w:rPr>
                <w:rFonts w:ascii="標楷體" w:eastAsia="標楷體" w:hAnsi="標楷體" w:hint="eastAsia"/>
                <w:szCs w:val="24"/>
              </w:rPr>
              <w:t>,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Pr="008D7471">
              <w:rPr>
                <w:rFonts w:ascii="標楷體" w:eastAsia="標楷體" w:hAnsi="標楷體"/>
                <w:szCs w:val="24"/>
              </w:rPr>
              <w:t>00元</w:t>
            </w:r>
          </w:p>
        </w:tc>
        <w:tc>
          <w:tcPr>
            <w:tcW w:w="1308" w:type="pct"/>
            <w:vAlign w:val="center"/>
          </w:tcPr>
          <w:p w:rsidR="0090464C" w:rsidRPr="008D7471" w:rsidRDefault="0090464C" w:rsidP="0090464C">
            <w:pPr>
              <w:kinsoku w:val="0"/>
              <w:snapToGrid w:val="0"/>
              <w:spacing w:line="300" w:lineRule="exact"/>
              <w:ind w:firstLineChars="350" w:firstLine="840"/>
              <w:rPr>
                <w:rFonts w:ascii="標楷體" w:eastAsia="標楷體" w:hAnsi="標楷體"/>
                <w:szCs w:val="24"/>
              </w:rPr>
            </w:pPr>
            <w:r w:rsidRPr="008D7471">
              <w:rPr>
                <w:rFonts w:ascii="標楷體" w:eastAsia="標楷體" w:hAnsi="標楷體" w:hint="eastAsia"/>
                <w:szCs w:val="24"/>
              </w:rPr>
              <w:t>□2,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Pr="008D7471">
              <w:rPr>
                <w:rFonts w:ascii="標楷體" w:eastAsia="標楷體" w:hAnsi="標楷體"/>
                <w:szCs w:val="24"/>
              </w:rPr>
              <w:t>00元</w:t>
            </w:r>
          </w:p>
        </w:tc>
      </w:tr>
      <w:tr w:rsidR="0090464C" w:rsidRPr="00357C2F" w:rsidTr="0090464C">
        <w:trPr>
          <w:cantSplit/>
          <w:trHeight w:val="293"/>
          <w:jc w:val="center"/>
        </w:trPr>
        <w:tc>
          <w:tcPr>
            <w:tcW w:w="1156" w:type="pct"/>
            <w:vAlign w:val="center"/>
          </w:tcPr>
          <w:p w:rsidR="0090464C" w:rsidRPr="008D7471" w:rsidRDefault="0090464C" w:rsidP="00C43660">
            <w:pPr>
              <w:snapToGrid w:val="0"/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FB6541">
              <w:rPr>
                <w:rFonts w:ascii="標楷體" w:eastAsia="標楷體" w:hAnsi="標楷體" w:hint="eastAsia"/>
                <w:szCs w:val="24"/>
              </w:rPr>
              <w:t>台中市中醫師公會會員</w:t>
            </w:r>
          </w:p>
        </w:tc>
        <w:tc>
          <w:tcPr>
            <w:tcW w:w="1234" w:type="pct"/>
            <w:gridSpan w:val="3"/>
            <w:vAlign w:val="center"/>
          </w:tcPr>
          <w:p w:rsidR="0090464C" w:rsidRPr="008D7471" w:rsidRDefault="0090464C" w:rsidP="00C43660">
            <w:pPr>
              <w:snapToGrid w:val="0"/>
              <w:spacing w:line="300" w:lineRule="exact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即日起至</w:t>
            </w:r>
            <w:r w:rsidRPr="008D7471">
              <w:rPr>
                <w:rFonts w:ascii="標楷體" w:eastAsia="標楷體" w:hAnsi="標楷體" w:hint="eastAsia"/>
                <w:bCs/>
                <w:szCs w:val="24"/>
              </w:rPr>
              <w:t>109/0</w:t>
            </w:r>
            <w:r>
              <w:rPr>
                <w:rFonts w:ascii="標楷體" w:eastAsia="標楷體" w:hAnsi="標楷體"/>
                <w:bCs/>
                <w:szCs w:val="24"/>
              </w:rPr>
              <w:t>7</w:t>
            </w:r>
            <w:r w:rsidRPr="008D7471">
              <w:rPr>
                <w:rFonts w:ascii="標楷體" w:eastAsia="標楷體" w:hAnsi="標楷體" w:hint="eastAsia"/>
                <w:bCs/>
                <w:szCs w:val="24"/>
              </w:rPr>
              <w:t>/1</w:t>
            </w:r>
            <w:r>
              <w:rPr>
                <w:rFonts w:ascii="標楷體" w:eastAsia="標楷體" w:hAnsi="標楷體"/>
                <w:bCs/>
                <w:szCs w:val="24"/>
              </w:rPr>
              <w:t>9</w:t>
            </w:r>
            <w:r>
              <w:rPr>
                <w:rFonts w:ascii="標楷體" w:eastAsia="標楷體" w:hAnsi="標楷體" w:hint="eastAsia"/>
                <w:bCs/>
                <w:szCs w:val="24"/>
              </w:rPr>
              <w:t>以前</w:t>
            </w:r>
          </w:p>
        </w:tc>
        <w:tc>
          <w:tcPr>
            <w:tcW w:w="1302" w:type="pct"/>
            <w:gridSpan w:val="4"/>
            <w:vAlign w:val="center"/>
          </w:tcPr>
          <w:p w:rsidR="0090464C" w:rsidRPr="008D7471" w:rsidRDefault="0090464C" w:rsidP="00C43660">
            <w:pPr>
              <w:kinsoku w:val="0"/>
              <w:snapToGrid w:val="0"/>
              <w:spacing w:line="300" w:lineRule="exact"/>
              <w:ind w:firstLineChars="350" w:firstLine="840"/>
              <w:rPr>
                <w:rFonts w:ascii="標楷體" w:eastAsia="標楷體" w:hAnsi="標楷體"/>
                <w:szCs w:val="24"/>
              </w:rPr>
            </w:pPr>
            <w:r w:rsidRPr="008D7471">
              <w:rPr>
                <w:rFonts w:ascii="標楷體" w:eastAsia="標楷體" w:hAnsi="標楷體" w:hint="eastAsia"/>
                <w:szCs w:val="24"/>
              </w:rPr>
              <w:t>□90</w:t>
            </w:r>
            <w:r w:rsidRPr="008D7471">
              <w:rPr>
                <w:rFonts w:ascii="標楷體" w:eastAsia="標楷體" w:hAnsi="標楷體"/>
                <w:szCs w:val="24"/>
              </w:rPr>
              <w:t>0元</w:t>
            </w:r>
          </w:p>
        </w:tc>
        <w:tc>
          <w:tcPr>
            <w:tcW w:w="1308" w:type="pct"/>
            <w:vAlign w:val="center"/>
          </w:tcPr>
          <w:p w:rsidR="0090464C" w:rsidRPr="008D7471" w:rsidRDefault="0090464C" w:rsidP="00C43660">
            <w:pPr>
              <w:kinsoku w:val="0"/>
              <w:snapToGrid w:val="0"/>
              <w:spacing w:line="300" w:lineRule="exact"/>
              <w:ind w:firstLineChars="350" w:firstLine="840"/>
              <w:rPr>
                <w:rFonts w:ascii="標楷體" w:eastAsia="標楷體" w:hAnsi="標楷體"/>
                <w:szCs w:val="24"/>
              </w:rPr>
            </w:pPr>
            <w:r w:rsidRPr="008D7471">
              <w:rPr>
                <w:rFonts w:ascii="標楷體" w:eastAsia="標楷體" w:hAnsi="標楷體" w:hint="eastAsia"/>
                <w:szCs w:val="24"/>
              </w:rPr>
              <w:t>□</w:t>
            </w:r>
            <w:r w:rsidRPr="008D7471">
              <w:rPr>
                <w:rFonts w:ascii="標楷體" w:eastAsia="標楷體" w:hAnsi="標楷體"/>
                <w:szCs w:val="24"/>
              </w:rPr>
              <w:t>1</w:t>
            </w:r>
            <w:r w:rsidRPr="008D7471">
              <w:rPr>
                <w:rFonts w:ascii="標楷體" w:eastAsia="標楷體" w:hAnsi="標楷體" w:hint="eastAsia"/>
                <w:szCs w:val="24"/>
              </w:rPr>
              <w:t>,7</w:t>
            </w:r>
            <w:r w:rsidRPr="008D7471">
              <w:rPr>
                <w:rFonts w:ascii="標楷體" w:eastAsia="標楷體" w:hAnsi="標楷體"/>
                <w:szCs w:val="24"/>
              </w:rPr>
              <w:t>00元</w:t>
            </w:r>
          </w:p>
        </w:tc>
      </w:tr>
      <w:tr w:rsidR="003D304E" w:rsidRPr="00357C2F" w:rsidTr="00FB6541">
        <w:trPr>
          <w:cantSplit/>
          <w:trHeight w:hRule="exact" w:val="380"/>
          <w:jc w:val="center"/>
        </w:trPr>
        <w:tc>
          <w:tcPr>
            <w:tcW w:w="2390" w:type="pct"/>
            <w:gridSpan w:val="4"/>
            <w:vAlign w:val="center"/>
          </w:tcPr>
          <w:p w:rsidR="003D304E" w:rsidRPr="008D7471" w:rsidRDefault="003D304E" w:rsidP="00253A04">
            <w:pPr>
              <w:snapToGrid w:val="0"/>
              <w:spacing w:line="300" w:lineRule="exact"/>
              <w:rPr>
                <w:rFonts w:ascii="標楷體" w:eastAsia="標楷體" w:hAnsi="標楷體"/>
                <w:bCs/>
                <w:szCs w:val="24"/>
              </w:rPr>
            </w:pPr>
            <w:r w:rsidRPr="008D7471">
              <w:rPr>
                <w:rFonts w:ascii="標楷體" w:eastAsia="標楷體" w:hAnsi="標楷體" w:hint="eastAsia"/>
                <w:bCs/>
                <w:szCs w:val="24"/>
              </w:rPr>
              <w:t>大學部以下學生 (需e</w:t>
            </w:r>
            <w:r w:rsidR="00CA4DBF">
              <w:rPr>
                <w:rFonts w:ascii="標楷體" w:eastAsia="標楷體" w:hAnsi="標楷體"/>
                <w:bCs/>
                <w:szCs w:val="24"/>
              </w:rPr>
              <w:t>-</w:t>
            </w:r>
            <w:r w:rsidRPr="008D7471">
              <w:rPr>
                <w:rFonts w:ascii="標楷體" w:eastAsia="標楷體" w:hAnsi="標楷體" w:hint="eastAsia"/>
                <w:bCs/>
                <w:szCs w:val="24"/>
              </w:rPr>
              <w:t>mail附學生證影本)</w:t>
            </w:r>
          </w:p>
        </w:tc>
        <w:tc>
          <w:tcPr>
            <w:tcW w:w="1302" w:type="pct"/>
            <w:gridSpan w:val="4"/>
            <w:vAlign w:val="center"/>
          </w:tcPr>
          <w:p w:rsidR="003D304E" w:rsidRPr="008D7471" w:rsidRDefault="003D304E" w:rsidP="00FB6541">
            <w:pPr>
              <w:kinsoku w:val="0"/>
              <w:snapToGrid w:val="0"/>
              <w:spacing w:line="300" w:lineRule="exact"/>
              <w:ind w:firstLineChars="350" w:firstLine="840"/>
              <w:rPr>
                <w:rFonts w:ascii="標楷體" w:eastAsia="標楷體" w:hAnsi="標楷體"/>
                <w:szCs w:val="24"/>
              </w:rPr>
            </w:pPr>
            <w:r w:rsidRPr="008D7471">
              <w:rPr>
                <w:rFonts w:ascii="標楷體" w:eastAsia="標楷體" w:hAnsi="標楷體" w:hint="eastAsia"/>
                <w:szCs w:val="24"/>
              </w:rPr>
              <w:t>□6</w:t>
            </w:r>
            <w:r w:rsidRPr="008D7471">
              <w:rPr>
                <w:rFonts w:ascii="標楷體" w:eastAsia="標楷體" w:hAnsi="標楷體"/>
                <w:szCs w:val="24"/>
              </w:rPr>
              <w:t>00元</w:t>
            </w:r>
          </w:p>
        </w:tc>
        <w:tc>
          <w:tcPr>
            <w:tcW w:w="1308" w:type="pct"/>
            <w:tcBorders>
              <w:top w:val="single" w:sz="6" w:space="0" w:color="auto"/>
              <w:bottom w:val="single" w:sz="6" w:space="0" w:color="auto"/>
              <w:tl2br w:val="single" w:sz="4" w:space="0" w:color="auto"/>
            </w:tcBorders>
            <w:vAlign w:val="center"/>
          </w:tcPr>
          <w:p w:rsidR="003D304E" w:rsidRPr="008D7471" w:rsidRDefault="003D304E" w:rsidP="00253A04">
            <w:pPr>
              <w:kinsoku w:val="0"/>
              <w:snapToGrid w:val="0"/>
              <w:spacing w:line="300" w:lineRule="exact"/>
              <w:ind w:firstLineChars="200" w:firstLine="48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D304E" w:rsidRPr="00357C2F" w:rsidTr="00253A04">
        <w:trPr>
          <w:cantSplit/>
          <w:trHeight w:val="28"/>
          <w:jc w:val="center"/>
        </w:trPr>
        <w:tc>
          <w:tcPr>
            <w:tcW w:w="5000" w:type="pct"/>
            <w:gridSpan w:val="9"/>
            <w:shd w:val="clear" w:color="auto" w:fill="E2EFD9" w:themeFill="accent6" w:themeFillTint="33"/>
            <w:vAlign w:val="center"/>
          </w:tcPr>
          <w:p w:rsidR="003D304E" w:rsidRPr="00357C2F" w:rsidRDefault="003D304E" w:rsidP="00253A04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57C2F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報  名 </w:t>
            </w:r>
            <w:r w:rsidRPr="00357C2F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357C2F">
              <w:rPr>
                <w:rFonts w:ascii="標楷體" w:eastAsia="標楷體" w:hAnsi="標楷體" w:hint="eastAsia"/>
                <w:b/>
                <w:sz w:val="28"/>
                <w:szCs w:val="28"/>
              </w:rPr>
              <w:t>方  式</w:t>
            </w:r>
          </w:p>
        </w:tc>
      </w:tr>
      <w:tr w:rsidR="003D304E" w:rsidRPr="00357C2F" w:rsidTr="00FD2760">
        <w:trPr>
          <w:cantSplit/>
          <w:trHeight w:val="1466"/>
          <w:jc w:val="center"/>
        </w:trPr>
        <w:tc>
          <w:tcPr>
            <w:tcW w:w="1415" w:type="pct"/>
            <w:gridSpan w:val="2"/>
            <w:tcBorders>
              <w:right w:val="single" w:sz="4" w:space="0" w:color="auto"/>
            </w:tcBorders>
            <w:vAlign w:val="center"/>
          </w:tcPr>
          <w:p w:rsidR="003D304E" w:rsidRPr="00357C2F" w:rsidRDefault="003D304E" w:rsidP="00C81FEA">
            <w:pPr>
              <w:pStyle w:val="a6"/>
              <w:numPr>
                <w:ilvl w:val="0"/>
                <w:numId w:val="2"/>
              </w:numPr>
              <w:kinsoku w:val="0"/>
              <w:overflowPunct w:val="0"/>
              <w:adjustRightInd w:val="0"/>
              <w:snapToGrid w:val="0"/>
              <w:spacing w:line="3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357C2F">
              <w:rPr>
                <w:rFonts w:ascii="標楷體" w:eastAsia="標楷體" w:hAnsi="標楷體" w:hint="eastAsia"/>
                <w:sz w:val="28"/>
                <w:szCs w:val="28"/>
              </w:rPr>
              <w:t>郵局買匯票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Pr="00357C2F">
              <w:rPr>
                <w:rFonts w:ascii="標楷體" w:eastAsia="標楷體" w:hAnsi="標楷體" w:hint="eastAsia"/>
                <w:sz w:val="28"/>
                <w:szCs w:val="28"/>
              </w:rPr>
              <w:t>再以掛號信寄報名表及匯票</w:t>
            </w:r>
          </w:p>
        </w:tc>
        <w:tc>
          <w:tcPr>
            <w:tcW w:w="3585" w:type="pct"/>
            <w:gridSpan w:val="7"/>
            <w:tcBorders>
              <w:left w:val="single" w:sz="4" w:space="0" w:color="auto"/>
            </w:tcBorders>
            <w:vAlign w:val="center"/>
          </w:tcPr>
          <w:p w:rsidR="003D304E" w:rsidRPr="00357C2F" w:rsidRDefault="003D304E" w:rsidP="00253A04">
            <w:pPr>
              <w:kinsoku w:val="0"/>
              <w:overflowPunct w:val="0"/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357C2F">
              <w:rPr>
                <w:rFonts w:ascii="標楷體" w:eastAsia="標楷體" w:hAnsi="標楷體" w:hint="eastAsia"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6E5AAA8" wp14:editId="73D0C20D">
                      <wp:simplePos x="0" y="0"/>
                      <wp:positionH relativeFrom="column">
                        <wp:posOffset>714375</wp:posOffset>
                      </wp:positionH>
                      <wp:positionV relativeFrom="paragraph">
                        <wp:posOffset>247015</wp:posOffset>
                      </wp:positionV>
                      <wp:extent cx="3538855" cy="541655"/>
                      <wp:effectExtent l="25400" t="25400" r="29845" b="29845"/>
                      <wp:wrapNone/>
                      <wp:docPr id="8" name="文字方塊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38855" cy="5416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5080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3D304E" w:rsidRPr="00141FD2" w:rsidRDefault="003D304E" w:rsidP="003D304E">
                                  <w:pPr>
                                    <w:kinsoku w:val="0"/>
                                    <w:overflowPunct w:val="0"/>
                                    <w:adjustRightInd w:val="0"/>
                                    <w:snapToGrid w:val="0"/>
                                    <w:spacing w:line="300" w:lineRule="exact"/>
                                    <w:jc w:val="center"/>
                                    <w:rPr>
                                      <w:rFonts w:ascii="標楷體" w:eastAsia="標楷體" w:hAnsi="標楷體"/>
                                      <w:bCs/>
                                      <w:szCs w:val="24"/>
                                    </w:rPr>
                                  </w:pPr>
                                  <w:r w:rsidRPr="00141FD2">
                                    <w:rPr>
                                      <w:rFonts w:ascii="標楷體" w:eastAsia="標楷體" w:hAnsi="標楷體" w:hint="eastAsia"/>
                                      <w:bCs/>
                                      <w:szCs w:val="24"/>
                                    </w:rPr>
                                    <w:t>40447台中市北區育德路</w:t>
                                  </w:r>
                                  <w:r w:rsidR="00CA4DBF">
                                    <w:rPr>
                                      <w:rFonts w:ascii="標楷體" w:eastAsia="標楷體" w:hAnsi="標楷體"/>
                                      <w:bCs/>
                                      <w:szCs w:val="24"/>
                                    </w:rPr>
                                    <w:t>2</w:t>
                                  </w:r>
                                  <w:r w:rsidRPr="00141FD2">
                                    <w:rPr>
                                      <w:rFonts w:ascii="標楷體" w:eastAsia="標楷體" w:hAnsi="標楷體" w:hint="eastAsia"/>
                                      <w:bCs/>
                                      <w:szCs w:val="24"/>
                                    </w:rPr>
                                    <w:t>號</w:t>
                                  </w:r>
                                </w:p>
                                <w:p w:rsidR="003D304E" w:rsidRPr="00141FD2" w:rsidRDefault="003D304E" w:rsidP="003D304E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141FD2">
                                    <w:rPr>
                                      <w:rFonts w:ascii="標楷體" w:eastAsia="標楷體" w:hAnsi="標楷體" w:hint="eastAsia"/>
                                      <w:bCs/>
                                      <w:szCs w:val="24"/>
                                    </w:rPr>
                                    <w:t>中國醫藥大學附設醫院 中醫部 顏美容 收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46E5AAA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8" o:spid="_x0000_s1026" type="#_x0000_t202" style="position:absolute;left:0;text-align:left;margin-left:56.25pt;margin-top:19.45pt;width:278.65pt;height:42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" fillcolor="white [3201]" strokeweight="4pt">
                      <v:textbox>
                        <w:txbxContent>
                          <w:p w:rsidR="003D304E" w:rsidRPr="00141FD2" w:rsidRDefault="003D304E" w:rsidP="003D304E">
                            <w:pPr>
                              <w:kinsoku w:val="0"/>
                              <w:overflowPunct w:val="0"/>
                              <w:adjustRightInd w:val="0"/>
                              <w:snapToGrid w:val="0"/>
                              <w:spacing w:line="300" w:lineRule="exact"/>
                              <w:jc w:val="center"/>
                              <w:rPr>
                                <w:rFonts w:ascii="DFKai-SB" w:eastAsia="DFKai-SB" w:hAnsi="DFKai-SB"/>
                                <w:bCs/>
                                <w:szCs w:val="24"/>
                              </w:rPr>
                            </w:pPr>
                            <w:r w:rsidRPr="00141FD2">
                              <w:rPr>
                                <w:rFonts w:ascii="DFKai-SB" w:eastAsia="DFKai-SB" w:hAnsi="DFKai-SB" w:hint="eastAsia"/>
                                <w:bCs/>
                                <w:szCs w:val="24"/>
                              </w:rPr>
                              <w:t>40447台中市北區育德路</w:t>
                            </w:r>
                            <w:r w:rsidR="00CA4DBF">
                              <w:rPr>
                                <w:rFonts w:ascii="DFKai-SB" w:eastAsia="DFKai-SB" w:hAnsi="DFKai-SB"/>
                                <w:bCs/>
                                <w:szCs w:val="24"/>
                              </w:rPr>
                              <w:t>2</w:t>
                            </w:r>
                            <w:r w:rsidRPr="00141FD2">
                              <w:rPr>
                                <w:rFonts w:ascii="DFKai-SB" w:eastAsia="DFKai-SB" w:hAnsi="DFKai-SB" w:hint="eastAsia"/>
                                <w:bCs/>
                                <w:szCs w:val="24"/>
                              </w:rPr>
                              <w:t>號</w:t>
                            </w:r>
                          </w:p>
                          <w:p w:rsidR="003D304E" w:rsidRPr="00141FD2" w:rsidRDefault="003D304E" w:rsidP="003D304E">
                            <w:pPr>
                              <w:jc w:val="center"/>
                              <w:rPr>
                                <w:rFonts w:ascii="DFKai-SB" w:eastAsia="DFKai-SB" w:hAnsi="DFKai-SB"/>
                              </w:rPr>
                            </w:pPr>
                            <w:r w:rsidRPr="00141FD2">
                              <w:rPr>
                                <w:rFonts w:ascii="DFKai-SB" w:eastAsia="DFKai-SB" w:hAnsi="DFKai-SB" w:hint="eastAsia"/>
                                <w:bCs/>
                                <w:szCs w:val="24"/>
                              </w:rPr>
                              <w:t>中國醫藥大學附設醫院 中醫部 顏美容 收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57C2F">
              <w:rPr>
                <w:rFonts w:ascii="標楷體" w:eastAsia="標楷體" w:hAnsi="標楷體" w:hint="eastAsia"/>
                <w:bCs/>
                <w:sz w:val="28"/>
                <w:szCs w:val="28"/>
              </w:rPr>
              <w:t>郵局買等值匯票，</w:t>
            </w:r>
            <w:r w:rsidRPr="00357C2F">
              <w:rPr>
                <w:rFonts w:ascii="標楷體" w:eastAsia="標楷體" w:hAnsi="標楷體"/>
                <w:bCs/>
                <w:iCs/>
                <w:sz w:val="28"/>
                <w:szCs w:val="28"/>
                <w:shd w:val="pct15" w:color="auto" w:fill="FFFFFF"/>
              </w:rPr>
              <w:t>受款人：</w:t>
            </w:r>
            <w:r w:rsidRPr="00357C2F">
              <w:rPr>
                <w:rFonts w:ascii="標楷體" w:eastAsia="標楷體" w:hAnsi="標楷體" w:hint="eastAsia"/>
                <w:bCs/>
                <w:iCs/>
                <w:sz w:val="28"/>
                <w:szCs w:val="28"/>
                <w:shd w:val="pct15" w:color="auto" w:fill="FFFFFF"/>
              </w:rPr>
              <w:t>顏美容</w:t>
            </w:r>
            <w:r w:rsidRPr="00357C2F">
              <w:rPr>
                <w:rFonts w:ascii="標楷體" w:eastAsia="標楷體" w:hAnsi="標楷體" w:hint="eastAsia"/>
                <w:b/>
                <w:iCs/>
                <w:sz w:val="28"/>
                <w:szCs w:val="28"/>
              </w:rPr>
              <w:t>，</w:t>
            </w:r>
            <w:r w:rsidRPr="00357C2F">
              <w:rPr>
                <w:rFonts w:ascii="標楷體" w:eastAsia="標楷體" w:hAnsi="標楷體" w:hint="eastAsia"/>
                <w:bCs/>
                <w:sz w:val="28"/>
                <w:szCs w:val="28"/>
              </w:rPr>
              <w:t>匯票及報名表以掛號信寄至</w:t>
            </w:r>
          </w:p>
        </w:tc>
      </w:tr>
      <w:tr w:rsidR="003D304E" w:rsidRPr="00357C2F" w:rsidTr="00FD2760">
        <w:trPr>
          <w:cantSplit/>
          <w:trHeight w:val="1136"/>
          <w:jc w:val="center"/>
        </w:trPr>
        <w:tc>
          <w:tcPr>
            <w:tcW w:w="1415" w:type="pct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3D304E" w:rsidRPr="00357C2F" w:rsidRDefault="003D304E" w:rsidP="00C81FEA">
            <w:pPr>
              <w:pStyle w:val="a6"/>
              <w:numPr>
                <w:ilvl w:val="0"/>
                <w:numId w:val="2"/>
              </w:numPr>
              <w:kinsoku w:val="0"/>
              <w:overflowPunct w:val="0"/>
              <w:adjustRightInd w:val="0"/>
              <w:snapToGrid w:val="0"/>
              <w:spacing w:line="300" w:lineRule="exact"/>
              <w:ind w:leftChars="0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357C2F">
              <w:rPr>
                <w:rFonts w:ascii="標楷體" w:eastAsia="標楷體" w:hAnsi="標楷體" w:hint="eastAsia"/>
                <w:sz w:val="28"/>
                <w:szCs w:val="28"/>
              </w:rPr>
              <w:t>銀行匯</w:t>
            </w:r>
            <w:r w:rsidRPr="00357C2F">
              <w:rPr>
                <w:rFonts w:ascii="標楷體" w:eastAsia="標楷體" w:hAnsi="標楷體"/>
                <w:sz w:val="28"/>
                <w:szCs w:val="28"/>
              </w:rPr>
              <w:t>款</w:t>
            </w:r>
            <w:r w:rsidRPr="00357C2F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Pr="00357C2F">
              <w:rPr>
                <w:rFonts w:ascii="標楷體" w:eastAsia="標楷體" w:hAnsi="標楷體"/>
                <w:sz w:val="28"/>
                <w:szCs w:val="28"/>
              </w:rPr>
              <w:t>ATM/</w:t>
            </w:r>
            <w:r w:rsidRPr="00357C2F">
              <w:rPr>
                <w:rFonts w:ascii="標楷體" w:eastAsia="標楷體" w:hAnsi="標楷體" w:hint="eastAsia"/>
                <w:sz w:val="28"/>
                <w:szCs w:val="28"/>
              </w:rPr>
              <w:t>網路</w:t>
            </w:r>
            <w:r w:rsidRPr="00357C2F">
              <w:rPr>
                <w:rFonts w:ascii="標楷體" w:eastAsia="標楷體" w:hAnsi="標楷體"/>
                <w:sz w:val="28"/>
                <w:szCs w:val="28"/>
              </w:rPr>
              <w:t>轉帳</w:t>
            </w:r>
            <w:r w:rsidRPr="00357C2F">
              <w:rPr>
                <w:rFonts w:ascii="標楷體" w:eastAsia="標楷體" w:hAnsi="標楷體" w:hint="eastAsia"/>
                <w:sz w:val="28"/>
                <w:szCs w:val="28"/>
              </w:rPr>
              <w:t>繳費後再傳真或</w:t>
            </w:r>
            <w:r w:rsidRPr="00357C2F">
              <w:rPr>
                <w:rFonts w:ascii="標楷體" w:eastAsia="標楷體" w:hAnsi="標楷體"/>
                <w:sz w:val="28"/>
                <w:szCs w:val="28"/>
              </w:rPr>
              <w:t>E</w:t>
            </w:r>
            <w:r w:rsidR="00C81FEA">
              <w:rPr>
                <w:rFonts w:ascii="標楷體" w:eastAsia="標楷體" w:hAnsi="標楷體"/>
                <w:sz w:val="28"/>
                <w:szCs w:val="28"/>
              </w:rPr>
              <w:t>-</w:t>
            </w:r>
            <w:r w:rsidRPr="00357C2F">
              <w:rPr>
                <w:rFonts w:ascii="標楷體" w:eastAsia="標楷體" w:hAnsi="標楷體"/>
                <w:sz w:val="28"/>
                <w:szCs w:val="28"/>
              </w:rPr>
              <w:t>mail</w:t>
            </w:r>
            <w:r w:rsidRPr="00357C2F">
              <w:rPr>
                <w:rFonts w:ascii="標楷體" w:eastAsia="標楷體" w:hAnsi="標楷體" w:hint="eastAsia"/>
                <w:sz w:val="28"/>
                <w:szCs w:val="28"/>
              </w:rPr>
              <w:t>本報名表或連結</w:t>
            </w:r>
            <w:hyperlink r:id="rId5" w:history="1">
              <w:r w:rsidRPr="008D7471">
                <w:rPr>
                  <w:rStyle w:val="a7"/>
                  <w:rFonts w:ascii="標楷體" w:eastAsia="標楷體" w:hAnsi="標楷體"/>
                  <w:sz w:val="28"/>
                  <w:szCs w:val="28"/>
                </w:rPr>
                <w:t>GOOGLE表單</w:t>
              </w:r>
              <w:r w:rsidRPr="008D7471">
                <w:rPr>
                  <w:rStyle w:val="a7"/>
                  <w:rFonts w:ascii="標楷體" w:eastAsia="標楷體" w:hAnsi="標楷體" w:hint="eastAsia"/>
                  <w:sz w:val="28"/>
                  <w:szCs w:val="28"/>
                </w:rPr>
                <w:t>填報名表</w:t>
              </w:r>
            </w:hyperlink>
            <w:r w:rsidRPr="003B6E38">
              <w:rPr>
                <w:rFonts w:ascii="標楷體" w:eastAsia="標楷體" w:hAnsi="標楷體"/>
                <w:bCs/>
                <w:sz w:val="22"/>
                <w:szCs w:val="28"/>
                <w:u w:val="single"/>
              </w:rPr>
              <w:t>https://forms.gle/zTiFaGkTmy3XzDcC7</w:t>
            </w:r>
          </w:p>
        </w:tc>
        <w:tc>
          <w:tcPr>
            <w:tcW w:w="2277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04E" w:rsidRPr="00357C2F" w:rsidRDefault="003D304E" w:rsidP="00253A04">
            <w:pPr>
              <w:spacing w:line="28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357C2F">
              <w:rPr>
                <w:rFonts w:ascii="標楷體" w:eastAsia="標楷體" w:hAnsi="標楷體"/>
                <w:bCs/>
                <w:sz w:val="28"/>
                <w:szCs w:val="28"/>
              </w:rPr>
              <w:t>銀行代碼</w:t>
            </w:r>
            <w:r w:rsidRPr="00357C2F">
              <w:rPr>
                <w:rFonts w:ascii="標楷體" w:eastAsia="標楷體" w:hAnsi="標楷體" w:hint="eastAsia"/>
                <w:bCs/>
                <w:sz w:val="28"/>
                <w:szCs w:val="28"/>
              </w:rPr>
              <w:t>：</w:t>
            </w:r>
            <w:r w:rsidRPr="00357C2F">
              <w:rPr>
                <w:rFonts w:ascii="標楷體" w:eastAsia="標楷體" w:hAnsi="標楷體"/>
                <w:bCs/>
                <w:sz w:val="28"/>
                <w:szCs w:val="28"/>
              </w:rPr>
              <w:t>007</w:t>
            </w:r>
          </w:p>
          <w:p w:rsidR="003D304E" w:rsidRPr="00357C2F" w:rsidRDefault="003D304E" w:rsidP="00253A04">
            <w:pPr>
              <w:spacing w:line="28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357C2F">
              <w:rPr>
                <w:rFonts w:ascii="標楷體" w:eastAsia="標楷體" w:hAnsi="標楷體" w:hint="eastAsia"/>
                <w:bCs/>
                <w:sz w:val="28"/>
                <w:szCs w:val="28"/>
              </w:rPr>
              <w:t>第一銀行埔墘分行</w:t>
            </w:r>
          </w:p>
          <w:p w:rsidR="003D304E" w:rsidRPr="00357C2F" w:rsidRDefault="003D304E" w:rsidP="00253A04">
            <w:pPr>
              <w:spacing w:line="28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357C2F">
              <w:rPr>
                <w:rFonts w:ascii="標楷體" w:eastAsia="標楷體" w:hAnsi="標楷體"/>
                <w:bCs/>
                <w:sz w:val="28"/>
                <w:szCs w:val="28"/>
              </w:rPr>
              <w:t>帳號</w:t>
            </w:r>
            <w:r w:rsidRPr="00357C2F">
              <w:rPr>
                <w:rFonts w:ascii="標楷體" w:eastAsia="標楷體" w:hAnsi="標楷體" w:hint="eastAsia"/>
                <w:bCs/>
                <w:sz w:val="28"/>
                <w:szCs w:val="28"/>
              </w:rPr>
              <w:t>：2</w:t>
            </w:r>
            <w:r w:rsidRPr="00357C2F">
              <w:rPr>
                <w:rFonts w:ascii="標楷體" w:eastAsia="標楷體" w:hAnsi="標楷體"/>
                <w:bCs/>
                <w:sz w:val="28"/>
                <w:szCs w:val="28"/>
              </w:rPr>
              <w:t>38-68-055919</w:t>
            </w:r>
          </w:p>
          <w:p w:rsidR="003D304E" w:rsidRPr="00357C2F" w:rsidRDefault="003D304E" w:rsidP="00253A04">
            <w:pPr>
              <w:spacing w:line="28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357C2F">
              <w:rPr>
                <w:rFonts w:ascii="標楷體" w:eastAsia="標楷體" w:hAnsi="標楷體"/>
                <w:bCs/>
                <w:sz w:val="28"/>
                <w:szCs w:val="28"/>
              </w:rPr>
              <w:t>戶名</w:t>
            </w:r>
            <w:r w:rsidRPr="00357C2F">
              <w:rPr>
                <w:rFonts w:ascii="標楷體" w:eastAsia="標楷體" w:hAnsi="標楷體" w:hint="eastAsia"/>
                <w:bCs/>
                <w:sz w:val="28"/>
                <w:szCs w:val="28"/>
              </w:rPr>
              <w:t>：</w:t>
            </w:r>
            <w:r w:rsidRPr="00357C2F">
              <w:rPr>
                <w:rFonts w:ascii="標楷體" w:eastAsia="標楷體" w:hAnsi="標楷體"/>
                <w:bCs/>
                <w:sz w:val="28"/>
                <w:szCs w:val="28"/>
              </w:rPr>
              <w:t>孫茂峰</w:t>
            </w:r>
          </w:p>
        </w:tc>
        <w:tc>
          <w:tcPr>
            <w:tcW w:w="1308" w:type="pct"/>
            <w:vMerge w:val="restart"/>
            <w:tcBorders>
              <w:left w:val="single" w:sz="4" w:space="0" w:color="auto"/>
            </w:tcBorders>
            <w:vAlign w:val="center"/>
          </w:tcPr>
          <w:p w:rsidR="003D304E" w:rsidRPr="008D7471" w:rsidRDefault="003D304E" w:rsidP="00CA4DBF">
            <w:pPr>
              <w:spacing w:line="280" w:lineRule="exact"/>
              <w:ind w:firstLineChars="100" w:firstLine="240"/>
              <w:rPr>
                <w:rFonts w:ascii="標楷體" w:eastAsia="標楷體" w:hAnsi="標楷體"/>
                <w:bCs/>
                <w:sz w:val="22"/>
                <w:szCs w:val="28"/>
              </w:rPr>
            </w:pPr>
            <w:r w:rsidRPr="00D86F54">
              <w:rPr>
                <w:rFonts w:ascii="標楷體" w:eastAsia="標楷體" w:hAnsi="標楷體"/>
                <w:bCs/>
                <w:noProof/>
                <w:szCs w:val="28"/>
              </w:rPr>
              <w:drawing>
                <wp:anchor distT="0" distB="0" distL="114300" distR="114300" simplePos="0" relativeHeight="251660288" behindDoc="1" locked="0" layoutInCell="1" allowOverlap="1" wp14:anchorId="2AB15074" wp14:editId="6F6842FC">
                  <wp:simplePos x="0" y="0"/>
                  <wp:positionH relativeFrom="column">
                    <wp:posOffset>177800</wp:posOffset>
                  </wp:positionH>
                  <wp:positionV relativeFrom="paragraph">
                    <wp:posOffset>-1399540</wp:posOffset>
                  </wp:positionV>
                  <wp:extent cx="1398905" cy="1398905"/>
                  <wp:effectExtent l="0" t="0" r="0" b="0"/>
                  <wp:wrapTopAndBottom/>
                  <wp:docPr id="1" name="圖片 1" descr="C:\Users\E03\Downloads\第90屆國醫節報名表QR cod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E03\Downloads\第90屆國醫節報名表QR cod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8905" cy="1398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86F54">
              <w:rPr>
                <w:rFonts w:ascii="標楷體" w:eastAsia="標楷體" w:hAnsi="標楷體" w:hint="eastAsia"/>
                <w:bCs/>
                <w:szCs w:val="28"/>
              </w:rPr>
              <w:t>網路報名</w:t>
            </w:r>
            <w:r>
              <w:rPr>
                <w:rFonts w:ascii="標楷體" w:eastAsia="標楷體" w:hAnsi="標楷體" w:hint="eastAsia"/>
                <w:bCs/>
                <w:szCs w:val="28"/>
              </w:rPr>
              <w:t>G</w:t>
            </w:r>
            <w:r>
              <w:rPr>
                <w:rFonts w:ascii="標楷體" w:eastAsia="標楷體" w:hAnsi="標楷體"/>
                <w:bCs/>
                <w:szCs w:val="28"/>
              </w:rPr>
              <w:t>oogle</w:t>
            </w:r>
            <w:r>
              <w:rPr>
                <w:rFonts w:ascii="標楷體" w:eastAsia="標楷體" w:hAnsi="標楷體" w:hint="eastAsia"/>
                <w:bCs/>
                <w:szCs w:val="28"/>
              </w:rPr>
              <w:t>表單</w:t>
            </w:r>
          </w:p>
        </w:tc>
      </w:tr>
      <w:tr w:rsidR="003D304E" w:rsidRPr="00357C2F" w:rsidTr="00FD2760">
        <w:trPr>
          <w:cantSplit/>
          <w:trHeight w:val="815"/>
          <w:jc w:val="center"/>
        </w:trPr>
        <w:tc>
          <w:tcPr>
            <w:tcW w:w="1415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3D304E" w:rsidRPr="00357C2F" w:rsidRDefault="003D304E" w:rsidP="00253A04">
            <w:pPr>
              <w:pStyle w:val="a6"/>
              <w:kinsoku w:val="0"/>
              <w:overflowPunct w:val="0"/>
              <w:adjustRightInd w:val="0"/>
              <w:snapToGrid w:val="0"/>
              <w:spacing w:line="3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77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304E" w:rsidRDefault="003D304E" w:rsidP="00253A04">
            <w:pPr>
              <w:spacing w:line="28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357C2F">
              <w:rPr>
                <w:rFonts w:ascii="標楷體" w:eastAsia="標楷體" w:hAnsi="標楷體" w:hint="eastAsia"/>
                <w:bCs/>
                <w:sz w:val="28"/>
                <w:szCs w:val="28"/>
              </w:rPr>
              <w:t>填妥本報名表及繳費後請將報名表：</w:t>
            </w:r>
          </w:p>
          <w:p w:rsidR="003D304E" w:rsidRDefault="003D304E" w:rsidP="00253A04">
            <w:pPr>
              <w:spacing w:line="28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357C2F">
              <w:rPr>
                <w:rFonts w:ascii="標楷體" w:eastAsia="標楷體" w:hAnsi="標楷體"/>
                <w:bCs/>
                <w:sz w:val="28"/>
                <w:szCs w:val="28"/>
              </w:rPr>
              <w:t>傳真至</w:t>
            </w:r>
            <w:r w:rsidRPr="00357C2F">
              <w:rPr>
                <w:rFonts w:ascii="標楷體" w:eastAsia="標楷體" w:hAnsi="標楷體" w:hint="eastAsia"/>
                <w:bCs/>
                <w:sz w:val="28"/>
                <w:szCs w:val="28"/>
              </w:rPr>
              <w:t>（04）</w:t>
            </w:r>
            <w:r w:rsidRPr="00357C2F">
              <w:rPr>
                <w:rFonts w:ascii="標楷體" w:eastAsia="標楷體" w:hAnsi="標楷體"/>
                <w:bCs/>
                <w:sz w:val="28"/>
                <w:szCs w:val="28"/>
              </w:rPr>
              <w:t>22</w:t>
            </w:r>
            <w:r w:rsidRPr="00357C2F">
              <w:rPr>
                <w:rFonts w:ascii="標楷體" w:eastAsia="標楷體" w:hAnsi="標楷體" w:hint="eastAsia"/>
                <w:bCs/>
                <w:sz w:val="28"/>
                <w:szCs w:val="28"/>
              </w:rPr>
              <w:t>06-107</w:t>
            </w:r>
            <w:r w:rsidRPr="00357C2F">
              <w:rPr>
                <w:rFonts w:ascii="標楷體" w:eastAsia="標楷體" w:hAnsi="標楷體"/>
                <w:bCs/>
                <w:sz w:val="28"/>
                <w:szCs w:val="28"/>
              </w:rPr>
              <w:t>0</w:t>
            </w:r>
          </w:p>
          <w:p w:rsidR="003D304E" w:rsidRPr="00357C2F" w:rsidRDefault="003D304E" w:rsidP="00253A04">
            <w:pPr>
              <w:spacing w:line="28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357C2F">
              <w:rPr>
                <w:rFonts w:ascii="標楷體" w:eastAsia="標楷體" w:hAnsi="標楷體" w:hint="eastAsia"/>
                <w:bCs/>
                <w:sz w:val="28"/>
                <w:szCs w:val="28"/>
              </w:rPr>
              <w:t>或E</w:t>
            </w:r>
            <w:r w:rsidRPr="00357C2F">
              <w:rPr>
                <w:rFonts w:ascii="標楷體" w:eastAsia="標楷體" w:hAnsi="標楷體"/>
                <w:bCs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mai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>l</w:t>
            </w:r>
            <w:r w:rsidRPr="00357C2F">
              <w:rPr>
                <w:rFonts w:ascii="標楷體" w:eastAsia="標楷體" w:hAnsi="標楷體" w:hint="eastAsia"/>
                <w:bCs/>
                <w:sz w:val="28"/>
                <w:szCs w:val="28"/>
              </w:rPr>
              <w:t>至顏美容小姐信箱：t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>1574@mail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.</w:t>
            </w:r>
            <w:r w:rsidRPr="00357C2F">
              <w:rPr>
                <w:rFonts w:ascii="標楷體" w:eastAsia="標楷體" w:hAnsi="標楷體"/>
                <w:bCs/>
                <w:sz w:val="28"/>
                <w:szCs w:val="28"/>
              </w:rPr>
              <w:t>cmuh.org.tw</w:t>
            </w:r>
          </w:p>
        </w:tc>
        <w:tc>
          <w:tcPr>
            <w:tcW w:w="1308" w:type="pct"/>
            <w:vMerge/>
            <w:tcBorders>
              <w:left w:val="single" w:sz="4" w:space="0" w:color="auto"/>
            </w:tcBorders>
            <w:vAlign w:val="center"/>
          </w:tcPr>
          <w:p w:rsidR="003D304E" w:rsidRPr="00D86F54" w:rsidRDefault="003D304E" w:rsidP="00253A04">
            <w:pPr>
              <w:spacing w:line="280" w:lineRule="exact"/>
              <w:rPr>
                <w:rFonts w:ascii="標楷體" w:eastAsia="標楷體" w:hAnsi="標楷體"/>
                <w:bCs/>
                <w:noProof/>
                <w:szCs w:val="28"/>
              </w:rPr>
            </w:pPr>
          </w:p>
        </w:tc>
      </w:tr>
    </w:tbl>
    <w:p w:rsidR="00797872" w:rsidRPr="00797872" w:rsidRDefault="003D304E" w:rsidP="0079787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szCs w:val="24"/>
        </w:rPr>
      </w:pPr>
      <w:r w:rsidRPr="00357C2F">
        <w:rPr>
          <w:rFonts w:ascii="標楷體" w:eastAsia="標楷體" w:hAnsi="標楷體" w:cs="標楷體"/>
          <w:szCs w:val="24"/>
        </w:rPr>
        <w:t>報名</w:t>
      </w:r>
      <w:r w:rsidRPr="00357C2F">
        <w:rPr>
          <w:rFonts w:ascii="標楷體" w:eastAsia="標楷體" w:hAnsi="標楷體" w:cs="標楷體" w:hint="eastAsia"/>
          <w:szCs w:val="24"/>
        </w:rPr>
        <w:t>聯絡電話</w:t>
      </w:r>
      <w:r w:rsidRPr="00357C2F">
        <w:rPr>
          <w:rFonts w:ascii="標楷體" w:eastAsia="標楷體" w:hAnsi="標楷體" w:cs="標楷體"/>
          <w:szCs w:val="24"/>
        </w:rPr>
        <w:t xml:space="preserve">：(04)2205-2121#1389 </w:t>
      </w:r>
      <w:r w:rsidRPr="00357C2F">
        <w:rPr>
          <w:rFonts w:ascii="標楷體" w:eastAsia="標楷體" w:hAnsi="標楷體" w:cs="標楷體" w:hint="eastAsia"/>
          <w:szCs w:val="24"/>
        </w:rPr>
        <w:t xml:space="preserve"> 顏美容</w:t>
      </w:r>
      <w:r>
        <w:rPr>
          <w:rFonts w:ascii="標楷體" w:eastAsia="標楷體" w:hAnsi="標楷體" w:cs="標楷體" w:hint="eastAsia"/>
          <w:szCs w:val="24"/>
        </w:rPr>
        <w:t xml:space="preserve"> 小姐</w:t>
      </w:r>
    </w:p>
    <w:sectPr w:rsidR="00797872" w:rsidRPr="00797872" w:rsidSect="00A84C0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Kaiti TC">
    <w:altName w:val="Arial Unicode MS"/>
    <w:charset w:val="88"/>
    <w:family w:val="auto"/>
    <w:pitch w:val="variable"/>
    <w:sig w:usb0="00000000" w:usb1="280F3C52" w:usb2="00000016" w:usb3="00000000" w:csb0="0014001F" w:csb1="00000000"/>
  </w:font>
  <w:font w:name="Songti TC">
    <w:altName w:val="Arial Unicode MS"/>
    <w:charset w:val="88"/>
    <w:family w:val="auto"/>
    <w:pitch w:val="variable"/>
    <w:sig w:usb0="00000000" w:usb1="080F0000" w:usb2="00000010" w:usb3="00000000" w:csb0="001400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D84644"/>
    <w:multiLevelType w:val="hybridMultilevel"/>
    <w:tmpl w:val="D9EEFD02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700A7969"/>
    <w:multiLevelType w:val="hybridMultilevel"/>
    <w:tmpl w:val="8C38BCCE"/>
    <w:lvl w:ilvl="0" w:tplc="EEFE3C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7BA"/>
    <w:rsid w:val="000D2DAF"/>
    <w:rsid w:val="0011463C"/>
    <w:rsid w:val="001952D5"/>
    <w:rsid w:val="002059D5"/>
    <w:rsid w:val="002537A7"/>
    <w:rsid w:val="002F0EDF"/>
    <w:rsid w:val="00334A50"/>
    <w:rsid w:val="003D304E"/>
    <w:rsid w:val="003E78EA"/>
    <w:rsid w:val="00473B9D"/>
    <w:rsid w:val="00485110"/>
    <w:rsid w:val="004B776D"/>
    <w:rsid w:val="005115D8"/>
    <w:rsid w:val="00557C8B"/>
    <w:rsid w:val="005B1534"/>
    <w:rsid w:val="005D7D6C"/>
    <w:rsid w:val="005F078F"/>
    <w:rsid w:val="006313DC"/>
    <w:rsid w:val="006777BA"/>
    <w:rsid w:val="006863E8"/>
    <w:rsid w:val="006B58F1"/>
    <w:rsid w:val="00737E43"/>
    <w:rsid w:val="00751AAE"/>
    <w:rsid w:val="00797872"/>
    <w:rsid w:val="007C6F14"/>
    <w:rsid w:val="007E3C01"/>
    <w:rsid w:val="00880BD9"/>
    <w:rsid w:val="008B0478"/>
    <w:rsid w:val="008B1A15"/>
    <w:rsid w:val="0090464C"/>
    <w:rsid w:val="009C2D38"/>
    <w:rsid w:val="00A33FBA"/>
    <w:rsid w:val="00A84C00"/>
    <w:rsid w:val="00B259A8"/>
    <w:rsid w:val="00B40488"/>
    <w:rsid w:val="00B5689F"/>
    <w:rsid w:val="00BA4F49"/>
    <w:rsid w:val="00C177F3"/>
    <w:rsid w:val="00C43660"/>
    <w:rsid w:val="00C81FEA"/>
    <w:rsid w:val="00CA4DBF"/>
    <w:rsid w:val="00CE4EEA"/>
    <w:rsid w:val="00D30DC8"/>
    <w:rsid w:val="00D568C3"/>
    <w:rsid w:val="00DB11AC"/>
    <w:rsid w:val="00DE3513"/>
    <w:rsid w:val="00E2162D"/>
    <w:rsid w:val="00E31BCC"/>
    <w:rsid w:val="00E6619E"/>
    <w:rsid w:val="00ED2DBB"/>
    <w:rsid w:val="00FB6541"/>
    <w:rsid w:val="00FB7066"/>
    <w:rsid w:val="00FD2760"/>
    <w:rsid w:val="00FF4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9F46AA-7944-48DD-A649-09F075865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77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B1A15"/>
    <w:rPr>
      <w:rFonts w:ascii="新細明體" w:eastAsia="新細明體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8B1A15"/>
    <w:rPr>
      <w:rFonts w:ascii="新細明體" w:eastAsia="新細明體"/>
      <w:sz w:val="18"/>
      <w:szCs w:val="18"/>
    </w:rPr>
  </w:style>
  <w:style w:type="paragraph" w:styleId="a6">
    <w:name w:val="List Paragraph"/>
    <w:basedOn w:val="a"/>
    <w:uiPriority w:val="34"/>
    <w:qFormat/>
    <w:rsid w:val="00797872"/>
    <w:pPr>
      <w:ind w:leftChars="200" w:left="480"/>
    </w:pPr>
    <w:rPr>
      <w:rFonts w:ascii="Times New Roman" w:eastAsia="新細明體" w:hAnsi="Times New Roman" w:cs="Times New Roman"/>
      <w:szCs w:val="24"/>
    </w:rPr>
  </w:style>
  <w:style w:type="character" w:styleId="a7">
    <w:name w:val="Hyperlink"/>
    <w:basedOn w:val="a0"/>
    <w:uiPriority w:val="99"/>
    <w:unhideWhenUsed/>
    <w:rsid w:val="003D304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forms.gle/zTiFaGkTmy3XzDcC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454</Words>
  <Characters>2592</Characters>
  <Application>Microsoft Office Word</Application>
  <DocSecurity>0</DocSecurity>
  <Lines>21</Lines>
  <Paragraphs>6</Paragraphs>
  <ScaleCrop>false</ScaleCrop>
  <Company/>
  <LinksUpToDate>false</LinksUpToDate>
  <CharactersWithSpaces>3040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cmuh</dc:creator>
  <cp:keywords/>
  <dc:description/>
  <cp:lastModifiedBy>pacsuser</cp:lastModifiedBy>
  <cp:revision>4</cp:revision>
  <cp:lastPrinted>2020-04-20T14:38:00Z</cp:lastPrinted>
  <dcterms:created xsi:type="dcterms:W3CDTF">2020-05-19T04:03:00Z</dcterms:created>
  <dcterms:modified xsi:type="dcterms:W3CDTF">2020-07-10T02:23:00Z</dcterms:modified>
</cp:coreProperties>
</file>